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C2A5C" w14:textId="77777777" w:rsidR="00F230AF" w:rsidRPr="00F230AF" w:rsidRDefault="00F230AF" w:rsidP="00F230AF">
      <w:pPr>
        <w:pStyle w:val="Heading1center"/>
        <w:rPr>
          <w:szCs w:val="28"/>
        </w:rPr>
      </w:pPr>
      <w:r w:rsidRPr="00F230AF">
        <w:rPr>
          <w:szCs w:val="28"/>
        </w:rPr>
        <w:t>Phụ lục 1:</w:t>
      </w:r>
    </w:p>
    <w:p w14:paraId="5D41E9C1" w14:textId="77777777" w:rsidR="00F230AF" w:rsidRPr="00F230AF" w:rsidRDefault="00F230AF" w:rsidP="00F230AF">
      <w:pPr>
        <w:pStyle w:val="Heading1center"/>
        <w:rPr>
          <w:szCs w:val="28"/>
        </w:rPr>
      </w:pPr>
      <w:r w:rsidRPr="00F230AF">
        <w:rPr>
          <w:szCs w:val="28"/>
        </w:rPr>
        <w:t xml:space="preserve"> Mẫu Báo cáo áp dụng cho Phòng Y tế</w:t>
      </w:r>
    </w:p>
    <w:p w14:paraId="44B18541" w14:textId="77777777" w:rsidR="00F230AF" w:rsidRPr="00F230AF" w:rsidRDefault="00F230AF" w:rsidP="00F230AF">
      <w:pPr>
        <w:pStyle w:val="BodyText"/>
        <w:jc w:val="center"/>
        <w:rPr>
          <w:rFonts w:ascii="Times New Roman" w:hAnsi="Times New Roman"/>
          <w:i/>
          <w:iCs/>
          <w:szCs w:val="28"/>
        </w:rPr>
      </w:pPr>
    </w:p>
    <w:tbl>
      <w:tblPr>
        <w:tblpPr w:leftFromText="180" w:rightFromText="180" w:vertAnchor="text" w:horzAnchor="margin" w:tblpXSpec="center" w:tblpY="8"/>
        <w:tblW w:w="9606" w:type="dxa"/>
        <w:tblLook w:val="04A0" w:firstRow="1" w:lastRow="0" w:firstColumn="1" w:lastColumn="0" w:noHBand="0" w:noVBand="1"/>
      </w:tblPr>
      <w:tblGrid>
        <w:gridCol w:w="3936"/>
        <w:gridCol w:w="5670"/>
      </w:tblGrid>
      <w:tr w:rsidR="00F230AF" w:rsidRPr="00F230AF" w14:paraId="2A34E50F" w14:textId="77777777" w:rsidTr="004A7CD5">
        <w:trPr>
          <w:trHeight w:val="858"/>
        </w:trPr>
        <w:tc>
          <w:tcPr>
            <w:tcW w:w="3936" w:type="dxa"/>
            <w:shd w:val="clear" w:color="auto" w:fill="auto"/>
          </w:tcPr>
          <w:p w14:paraId="6951D6EB" w14:textId="77777777" w:rsidR="00F230AF" w:rsidRPr="00F230AF" w:rsidRDefault="00F230AF" w:rsidP="004A7CD5">
            <w:pPr>
              <w:tabs>
                <w:tab w:val="center" w:pos="1701"/>
                <w:tab w:val="center" w:pos="6327"/>
              </w:tabs>
              <w:spacing w:line="240" w:lineRule="auto"/>
              <w:jc w:val="center"/>
              <w:rPr>
                <w:rFonts w:eastAsia="Times New Roman"/>
                <w:bCs/>
                <w:sz w:val="28"/>
                <w:szCs w:val="28"/>
                <w:lang w:val="en-US"/>
              </w:rPr>
            </w:pPr>
            <w:r w:rsidRPr="00F230AF">
              <w:rPr>
                <w:rFonts w:eastAsia="Times New Roman"/>
                <w:sz w:val="28"/>
                <w:szCs w:val="28"/>
                <w:lang w:val="en-US"/>
              </w:rPr>
              <w:t>UỶ BAN NHÂN DÂN ….</w:t>
            </w:r>
          </w:p>
          <w:p w14:paraId="03AEDA14" w14:textId="77777777" w:rsidR="00F230AF" w:rsidRPr="00F230AF" w:rsidRDefault="00F230AF" w:rsidP="004A7CD5">
            <w:pPr>
              <w:tabs>
                <w:tab w:val="center" w:pos="1701"/>
                <w:tab w:val="center" w:pos="6327"/>
              </w:tabs>
              <w:spacing w:line="240" w:lineRule="auto"/>
              <w:jc w:val="center"/>
              <w:rPr>
                <w:rFonts w:eastAsia="Times New Roman"/>
                <w:bCs/>
                <w:sz w:val="28"/>
                <w:szCs w:val="28"/>
                <w:lang w:val="en-US"/>
              </w:rPr>
            </w:pPr>
            <w:r w:rsidRPr="00F230AF">
              <w:rPr>
                <w:noProof/>
                <w:sz w:val="28"/>
                <w:szCs w:val="28"/>
                <w:lang w:val="en-GB" w:eastAsia="en-GB"/>
              </w:rPr>
              <mc:AlternateContent>
                <mc:Choice Requires="wps">
                  <w:drawing>
                    <wp:anchor distT="4294967295" distB="4294967295" distL="114300" distR="114300" simplePos="0" relativeHeight="251659264" behindDoc="0" locked="0" layoutInCell="1" allowOverlap="1" wp14:anchorId="460FCA0F" wp14:editId="66C78A46">
                      <wp:simplePos x="0" y="0"/>
                      <wp:positionH relativeFrom="column">
                        <wp:posOffset>869950</wp:posOffset>
                      </wp:positionH>
                      <wp:positionV relativeFrom="paragraph">
                        <wp:posOffset>200660</wp:posOffset>
                      </wp:positionV>
                      <wp:extent cx="599440" cy="0"/>
                      <wp:effectExtent l="0" t="0" r="0" b="0"/>
                      <wp:wrapNone/>
                      <wp:docPr id="7"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0371B" id="Line 4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pt,15.8pt" to="115.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"/>
                  </w:pict>
                </mc:Fallback>
              </mc:AlternateContent>
            </w:r>
            <w:r w:rsidRPr="00F230AF">
              <w:rPr>
                <w:rFonts w:eastAsia="Times New Roman"/>
                <w:b/>
                <w:sz w:val="28"/>
                <w:szCs w:val="28"/>
                <w:lang w:val="en-US"/>
              </w:rPr>
              <w:t>TÊN ĐƠN VỊ</w:t>
            </w:r>
          </w:p>
        </w:tc>
        <w:tc>
          <w:tcPr>
            <w:tcW w:w="5670" w:type="dxa"/>
            <w:shd w:val="clear" w:color="auto" w:fill="auto"/>
          </w:tcPr>
          <w:p w14:paraId="65F0E989" w14:textId="77777777" w:rsidR="00F230AF" w:rsidRPr="00F230AF" w:rsidRDefault="00F230AF" w:rsidP="004A7CD5">
            <w:pPr>
              <w:tabs>
                <w:tab w:val="center" w:pos="1701"/>
                <w:tab w:val="center" w:pos="6327"/>
              </w:tabs>
              <w:spacing w:line="240" w:lineRule="auto"/>
              <w:jc w:val="center"/>
              <w:rPr>
                <w:rFonts w:eastAsia="Times New Roman"/>
                <w:b/>
                <w:bCs/>
                <w:sz w:val="28"/>
                <w:szCs w:val="28"/>
                <w:lang w:val="en-US"/>
              </w:rPr>
            </w:pPr>
            <w:r w:rsidRPr="00F230AF">
              <w:rPr>
                <w:rFonts w:eastAsia="Times New Roman"/>
                <w:b/>
                <w:sz w:val="28"/>
                <w:szCs w:val="28"/>
                <w:lang w:val="en-US"/>
              </w:rPr>
              <w:t>CỘNG HÒA XÃ HỘI CHỦ NGHĨA VIỆT NAM</w:t>
            </w:r>
          </w:p>
          <w:p w14:paraId="663C166B" w14:textId="77777777" w:rsidR="00F230AF" w:rsidRPr="00F230AF" w:rsidRDefault="00F230AF" w:rsidP="004A7CD5">
            <w:pPr>
              <w:tabs>
                <w:tab w:val="center" w:pos="1701"/>
                <w:tab w:val="center" w:pos="6327"/>
              </w:tabs>
              <w:spacing w:line="240" w:lineRule="auto"/>
              <w:jc w:val="center"/>
              <w:rPr>
                <w:rFonts w:eastAsia="Times New Roman"/>
                <w:bCs/>
                <w:sz w:val="28"/>
                <w:szCs w:val="28"/>
                <w:lang w:val="en-US"/>
              </w:rPr>
            </w:pPr>
            <w:r w:rsidRPr="00F230AF">
              <w:rPr>
                <w:noProof/>
                <w:sz w:val="28"/>
                <w:szCs w:val="28"/>
                <w:lang w:val="en-GB" w:eastAsia="en-GB"/>
              </w:rPr>
              <mc:AlternateContent>
                <mc:Choice Requires="wps">
                  <w:drawing>
                    <wp:anchor distT="4294967295" distB="4294967295" distL="114300" distR="114300" simplePos="0" relativeHeight="251660288" behindDoc="0" locked="0" layoutInCell="1" allowOverlap="1" wp14:anchorId="10107DB1" wp14:editId="63B2B61B">
                      <wp:simplePos x="0" y="0"/>
                      <wp:positionH relativeFrom="column">
                        <wp:posOffset>672465</wp:posOffset>
                      </wp:positionH>
                      <wp:positionV relativeFrom="paragraph">
                        <wp:posOffset>218440</wp:posOffset>
                      </wp:positionV>
                      <wp:extent cx="2105660" cy="0"/>
                      <wp:effectExtent l="0" t="0" r="27940" b="19050"/>
                      <wp:wrapNone/>
                      <wp:docPr id="8"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2D301" id="Line 4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17.2pt" to="218.7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iburwEAAEgDAAAOAAAAZHJzL2Uyb0RvYy54bWysU8Fu2zAMvQ/YPwi6L3YCJNiMOD2k7S7d&#10;FqDdBzCSHAuTRYFUYufvJ6lJWmy3YT4Ikkg+vfdIr++mwYmTIbboWzmf1VIYr1Bbf2jlz5fHT5+l&#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"/>
                  </w:pict>
                </mc:Fallback>
              </mc:AlternateContent>
            </w:r>
            <w:r w:rsidRPr="00F230AF">
              <w:rPr>
                <w:rFonts w:eastAsia="Times New Roman"/>
                <w:b/>
                <w:sz w:val="28"/>
                <w:szCs w:val="28"/>
                <w:lang w:val="en-US"/>
              </w:rPr>
              <w:t>Độc lập  – Tự do – Hạnh phúc</w:t>
            </w:r>
          </w:p>
        </w:tc>
      </w:tr>
      <w:tr w:rsidR="00F230AF" w:rsidRPr="00F230AF" w14:paraId="760FFAEA" w14:textId="77777777" w:rsidTr="004A7CD5">
        <w:tc>
          <w:tcPr>
            <w:tcW w:w="3936" w:type="dxa"/>
            <w:shd w:val="clear" w:color="auto" w:fill="auto"/>
            <w:vAlign w:val="center"/>
          </w:tcPr>
          <w:p w14:paraId="4A44304A" w14:textId="77777777" w:rsidR="00F230AF" w:rsidRPr="00F230AF" w:rsidRDefault="00F230AF" w:rsidP="004A7CD5">
            <w:pPr>
              <w:tabs>
                <w:tab w:val="center" w:pos="1701"/>
                <w:tab w:val="center" w:pos="6327"/>
              </w:tabs>
              <w:spacing w:line="240" w:lineRule="auto"/>
              <w:jc w:val="center"/>
              <w:rPr>
                <w:rFonts w:eastAsia="Times New Roman"/>
                <w:bCs/>
                <w:sz w:val="28"/>
                <w:szCs w:val="28"/>
                <w:lang w:val="en-US"/>
              </w:rPr>
            </w:pPr>
            <w:r w:rsidRPr="00F230AF">
              <w:rPr>
                <w:rFonts w:eastAsia="Times New Roman"/>
                <w:sz w:val="28"/>
                <w:szCs w:val="28"/>
                <w:lang w:val="en-US"/>
              </w:rPr>
              <w:t>Số: …</w:t>
            </w:r>
          </w:p>
        </w:tc>
        <w:tc>
          <w:tcPr>
            <w:tcW w:w="5670" w:type="dxa"/>
            <w:shd w:val="clear" w:color="auto" w:fill="auto"/>
          </w:tcPr>
          <w:p w14:paraId="34FD576F" w14:textId="77777777" w:rsidR="00F230AF" w:rsidRPr="00F230AF" w:rsidRDefault="00F230AF" w:rsidP="004A7CD5">
            <w:pPr>
              <w:tabs>
                <w:tab w:val="center" w:pos="1701"/>
                <w:tab w:val="center" w:pos="6327"/>
              </w:tabs>
              <w:spacing w:line="240" w:lineRule="auto"/>
              <w:jc w:val="center"/>
              <w:rPr>
                <w:rFonts w:eastAsia="Times New Roman"/>
                <w:bCs/>
                <w:sz w:val="28"/>
                <w:szCs w:val="28"/>
                <w:lang w:val="en-US"/>
              </w:rPr>
            </w:pPr>
            <w:r w:rsidRPr="00F230AF">
              <w:rPr>
                <w:rFonts w:eastAsia="Times New Roman"/>
                <w:i/>
                <w:sz w:val="28"/>
                <w:szCs w:val="28"/>
                <w:lang w:val="en-US"/>
              </w:rPr>
              <w:t>Thái Nguyên, ngày        tháng          năm 2024</w:t>
            </w:r>
          </w:p>
        </w:tc>
      </w:tr>
      <w:tr w:rsidR="00F230AF" w:rsidRPr="00F230AF" w14:paraId="6AD542D9" w14:textId="77777777" w:rsidTr="004A7CD5">
        <w:trPr>
          <w:trHeight w:val="236"/>
        </w:trPr>
        <w:tc>
          <w:tcPr>
            <w:tcW w:w="3936" w:type="dxa"/>
            <w:shd w:val="clear" w:color="auto" w:fill="auto"/>
            <w:vAlign w:val="center"/>
          </w:tcPr>
          <w:p w14:paraId="5E19C8AF" w14:textId="77777777" w:rsidR="00F230AF" w:rsidRPr="00F230AF" w:rsidRDefault="00F230AF" w:rsidP="004A7CD5">
            <w:pPr>
              <w:tabs>
                <w:tab w:val="center" w:pos="1701"/>
                <w:tab w:val="center" w:pos="6327"/>
              </w:tabs>
              <w:spacing w:line="240" w:lineRule="auto"/>
              <w:ind w:left="-105"/>
              <w:jc w:val="center"/>
              <w:rPr>
                <w:rFonts w:eastAsia="Times New Roman"/>
                <w:bCs/>
                <w:sz w:val="28"/>
                <w:szCs w:val="28"/>
                <w:lang w:val="en-US"/>
              </w:rPr>
            </w:pPr>
          </w:p>
        </w:tc>
        <w:tc>
          <w:tcPr>
            <w:tcW w:w="5670" w:type="dxa"/>
            <w:shd w:val="clear" w:color="auto" w:fill="auto"/>
          </w:tcPr>
          <w:p w14:paraId="1E34CE26" w14:textId="77777777" w:rsidR="00F230AF" w:rsidRPr="00F230AF" w:rsidRDefault="00F230AF" w:rsidP="004A7CD5">
            <w:pPr>
              <w:tabs>
                <w:tab w:val="center" w:pos="1701"/>
                <w:tab w:val="center" w:pos="6327"/>
              </w:tabs>
              <w:spacing w:line="240" w:lineRule="auto"/>
              <w:jc w:val="right"/>
              <w:rPr>
                <w:rFonts w:eastAsia="Times New Roman"/>
                <w:bCs/>
                <w:i/>
                <w:sz w:val="28"/>
                <w:szCs w:val="28"/>
                <w:lang w:val="en-US"/>
              </w:rPr>
            </w:pPr>
          </w:p>
        </w:tc>
      </w:tr>
    </w:tbl>
    <w:p w14:paraId="12725DC5" w14:textId="77777777" w:rsidR="00F230AF" w:rsidRPr="00F230AF" w:rsidRDefault="00F230AF" w:rsidP="00F230AF">
      <w:pPr>
        <w:pStyle w:val="Vnbnnidung0"/>
        <w:ind w:firstLine="0"/>
        <w:jc w:val="center"/>
        <w:rPr>
          <w:rFonts w:ascii="Times New Roman" w:hAnsi="Times New Roman" w:cs="Times New Roman"/>
          <w:b/>
          <w:bCs/>
          <w:caps/>
          <w:lang w:val="id-ID"/>
        </w:rPr>
      </w:pPr>
      <w:r w:rsidRPr="00F230AF">
        <w:rPr>
          <w:rFonts w:ascii="Times New Roman" w:hAnsi="Times New Roman" w:cs="Times New Roman"/>
          <w:b/>
          <w:bCs/>
          <w:caps/>
          <w:lang w:val="id-ID"/>
        </w:rPr>
        <w:t xml:space="preserve">Báo cáo công tác quản lý Nhà nước </w:t>
      </w:r>
    </w:p>
    <w:p w14:paraId="48840770" w14:textId="77777777" w:rsidR="00F230AF" w:rsidRPr="00F230AF" w:rsidRDefault="00F230AF" w:rsidP="00F230AF">
      <w:pPr>
        <w:pStyle w:val="Vnbnnidung0"/>
        <w:ind w:firstLine="0"/>
        <w:jc w:val="center"/>
        <w:rPr>
          <w:rFonts w:ascii="Times New Roman" w:hAnsi="Times New Roman" w:cs="Times New Roman"/>
          <w:b/>
          <w:bCs/>
          <w:caps/>
          <w:lang w:val="id-ID"/>
        </w:rPr>
      </w:pPr>
      <w:r w:rsidRPr="00F230AF">
        <w:rPr>
          <w:rFonts w:ascii="Times New Roman" w:hAnsi="Times New Roman" w:cs="Times New Roman"/>
          <w:b/>
          <w:bCs/>
          <w:caps/>
          <w:lang w:val="id-ID"/>
        </w:rPr>
        <w:t>về dược và mỹ phẩm năm 2024</w:t>
      </w:r>
    </w:p>
    <w:p w14:paraId="0C1E285C" w14:textId="77777777" w:rsidR="00F230AF" w:rsidRPr="00F230AF" w:rsidRDefault="00F230AF" w:rsidP="00F230AF">
      <w:pPr>
        <w:pStyle w:val="Vnbnnidung0"/>
        <w:ind w:firstLine="0"/>
        <w:rPr>
          <w:rFonts w:ascii="Times New Roman" w:hAnsi="Times New Roman" w:cs="Times New Roman"/>
          <w:b/>
          <w:bCs/>
          <w:caps/>
          <w:lang w:val="id-ID"/>
        </w:rPr>
      </w:pPr>
      <w:bookmarkStart w:id="0" w:name="bookmark60"/>
      <w:bookmarkEnd w:id="0"/>
    </w:p>
    <w:p w14:paraId="7BFF0EA3" w14:textId="77777777" w:rsidR="00F230AF" w:rsidRPr="00F230AF" w:rsidRDefault="00F230AF" w:rsidP="00F230AF">
      <w:pPr>
        <w:pStyle w:val="Vnbnnidung0"/>
        <w:ind w:firstLine="425"/>
        <w:rPr>
          <w:rFonts w:ascii="Times New Roman" w:hAnsi="Times New Roman" w:cs="Times New Roman"/>
          <w:b/>
          <w:bCs/>
        </w:rPr>
      </w:pPr>
      <w:r w:rsidRPr="00F230AF">
        <w:rPr>
          <w:rFonts w:ascii="Times New Roman" w:hAnsi="Times New Roman" w:cs="Times New Roman"/>
          <w:b/>
          <w:bCs/>
          <w:caps/>
        </w:rPr>
        <w:t xml:space="preserve">I. </w:t>
      </w:r>
      <w:r w:rsidRPr="00F230AF">
        <w:rPr>
          <w:rFonts w:ascii="Times New Roman" w:hAnsi="Times New Roman" w:cs="Times New Roman"/>
          <w:b/>
          <w:bCs/>
        </w:rPr>
        <w:t>Tình hình chung</w:t>
      </w:r>
    </w:p>
    <w:p w14:paraId="02E16C6B" w14:textId="77777777" w:rsidR="00F230AF" w:rsidRPr="00F230AF" w:rsidRDefault="00F230AF" w:rsidP="00F230AF">
      <w:pPr>
        <w:pStyle w:val="nhstht"/>
        <w:numPr>
          <w:ilvl w:val="0"/>
          <w:numId w:val="6"/>
        </w:numPr>
        <w:spacing w:before="0" w:after="0"/>
        <w:ind w:left="0" w:firstLine="425"/>
      </w:pPr>
      <w:bookmarkStart w:id="1" w:name="bookmark61"/>
      <w:bookmarkEnd w:id="1"/>
      <w:r w:rsidRPr="00F230AF">
        <w:t>Đặc điểm tình hình</w:t>
      </w:r>
      <w:bookmarkStart w:id="2" w:name="bookmark62"/>
      <w:bookmarkEnd w:id="2"/>
    </w:p>
    <w:p w14:paraId="1D08F940" w14:textId="77777777" w:rsidR="00F230AF" w:rsidRPr="00F230AF" w:rsidRDefault="00F230AF" w:rsidP="00F230AF">
      <w:pPr>
        <w:pStyle w:val="nhstht"/>
        <w:numPr>
          <w:ilvl w:val="0"/>
          <w:numId w:val="6"/>
        </w:numPr>
        <w:spacing w:before="0" w:after="0"/>
        <w:ind w:left="0" w:firstLine="425"/>
      </w:pPr>
      <w:r w:rsidRPr="00F230AF">
        <w:t xml:space="preserve">Một số thông tin chung: theo </w:t>
      </w:r>
      <w:r w:rsidRPr="00F230AF">
        <w:rPr>
          <w:b/>
          <w:bCs/>
        </w:rPr>
        <w:t>Biểu mẫu 01 đính kèm</w:t>
      </w:r>
    </w:p>
    <w:p w14:paraId="7C4EBE73" w14:textId="77777777" w:rsidR="00F230AF" w:rsidRPr="00F230AF" w:rsidRDefault="00F230AF" w:rsidP="00F230AF">
      <w:pPr>
        <w:pStyle w:val="nhstht"/>
        <w:tabs>
          <w:tab w:val="clear" w:pos="360"/>
        </w:tabs>
        <w:spacing w:before="0" w:after="0"/>
        <w:ind w:firstLine="425"/>
      </w:pPr>
      <w:r w:rsidRPr="00F230AF">
        <w:t>Thuận lợi và khó khăn</w:t>
      </w:r>
    </w:p>
    <w:p w14:paraId="73ED4D71" w14:textId="77777777" w:rsidR="00F230AF" w:rsidRPr="00F230AF" w:rsidRDefault="00F230AF" w:rsidP="00F230AF">
      <w:pPr>
        <w:pStyle w:val="Chthchbng0"/>
        <w:ind w:firstLine="425"/>
        <w:jc w:val="both"/>
        <w:rPr>
          <w:rFonts w:ascii="Times New Roman" w:hAnsi="Times New Roman" w:cs="Times New Roman"/>
          <w:lang w:val="id-ID"/>
        </w:rPr>
      </w:pPr>
      <w:r w:rsidRPr="00F230AF">
        <w:rPr>
          <w:rFonts w:ascii="Times New Roman" w:hAnsi="Times New Roman" w:cs="Times New Roman"/>
          <w:b/>
          <w:bCs/>
          <w:lang w:val="id-ID"/>
        </w:rPr>
        <w:t>II. Kết quả tự kiểm tra, đánh giá</w:t>
      </w:r>
    </w:p>
    <w:p w14:paraId="71C0D811" w14:textId="77777777" w:rsidR="00F230AF" w:rsidRPr="00F230AF" w:rsidRDefault="00F230AF" w:rsidP="00F230AF">
      <w:pPr>
        <w:pStyle w:val="nhstht"/>
        <w:numPr>
          <w:ilvl w:val="0"/>
          <w:numId w:val="7"/>
        </w:numPr>
        <w:spacing w:before="0" w:after="0"/>
        <w:ind w:left="0" w:firstLine="425"/>
      </w:pPr>
      <w:bookmarkStart w:id="3" w:name="bookmark63"/>
      <w:bookmarkEnd w:id="3"/>
      <w:r w:rsidRPr="00F230AF">
        <w:t>Công tác xây dựng kế hoạch hoạt động công tác dược hàng năm trình Ủy ban nhân dân có thẩm quyền phê duyệt và tổ chức triển khai thực hiện;</w:t>
      </w:r>
    </w:p>
    <w:p w14:paraId="0E2DF34C" w14:textId="77777777" w:rsidR="00F230AF" w:rsidRPr="00F230AF" w:rsidRDefault="00F230AF" w:rsidP="00F230AF">
      <w:pPr>
        <w:pStyle w:val="nhstht"/>
        <w:tabs>
          <w:tab w:val="clear" w:pos="360"/>
        </w:tabs>
        <w:spacing w:before="0" w:after="0"/>
        <w:ind w:firstLine="425"/>
      </w:pPr>
      <w:bookmarkStart w:id="4" w:name="bookmark64"/>
      <w:bookmarkEnd w:id="4"/>
      <w:r w:rsidRPr="00F230AF">
        <w:t>Công tác tuyên truyền, phổ biến các văn bản quy phạm pháp luật về dược và mỹ phẩm mới ban hành;</w:t>
      </w:r>
    </w:p>
    <w:p w14:paraId="13DB6C79" w14:textId="77777777" w:rsidR="00F230AF" w:rsidRPr="00F230AF" w:rsidRDefault="00F230AF" w:rsidP="00F230AF">
      <w:pPr>
        <w:pStyle w:val="nhstht"/>
        <w:tabs>
          <w:tab w:val="clear" w:pos="360"/>
        </w:tabs>
        <w:spacing w:before="0" w:after="0"/>
        <w:ind w:firstLine="425"/>
      </w:pPr>
      <w:bookmarkStart w:id="5" w:name="bookmark65"/>
      <w:bookmarkEnd w:id="5"/>
      <w:r w:rsidRPr="00F230AF">
        <w:t>Công tác tổ chức thực hiện và phối hợp với các đơn vị thực hiện các văn bản quy phạm pháp luật và các quy định về quản lý dược và mỹ phẩm;</w:t>
      </w:r>
    </w:p>
    <w:p w14:paraId="63DD2AD5" w14:textId="77777777" w:rsidR="00F230AF" w:rsidRPr="00F230AF" w:rsidRDefault="00F230AF" w:rsidP="00F230AF">
      <w:pPr>
        <w:pStyle w:val="nhstht"/>
        <w:tabs>
          <w:tab w:val="clear" w:pos="360"/>
        </w:tabs>
        <w:spacing w:before="0" w:after="0"/>
        <w:ind w:firstLine="425"/>
        <w:rPr>
          <w:b/>
          <w:bCs/>
          <w:i/>
          <w:iCs/>
          <w:u w:val="single"/>
        </w:rPr>
      </w:pPr>
      <w:bookmarkStart w:id="6" w:name="bookmark66"/>
      <w:bookmarkEnd w:id="6"/>
      <w:r w:rsidRPr="00F230AF">
        <w:t>Công tác tổ chức và phối hợp liên ngành trong việc thanh tra, kiểm tra việc thực hiện các quy định quản lý nhà nước về dược và mỹ phẩm.</w:t>
      </w:r>
    </w:p>
    <w:p w14:paraId="36C11528" w14:textId="77777777" w:rsidR="00F230AF" w:rsidRPr="00F230AF" w:rsidRDefault="00F230AF" w:rsidP="00F230AF">
      <w:pPr>
        <w:pStyle w:val="nhstht"/>
        <w:tabs>
          <w:tab w:val="clear" w:pos="360"/>
        </w:tabs>
        <w:spacing w:before="0" w:after="0"/>
        <w:ind w:firstLine="425"/>
      </w:pPr>
      <w:bookmarkStart w:id="7" w:name="bookmark67"/>
      <w:bookmarkEnd w:id="7"/>
      <w:r w:rsidRPr="00F230AF">
        <w:t>Công tác thống kê và tổng hợp, báo cáo;</w:t>
      </w:r>
    </w:p>
    <w:p w14:paraId="285568F6" w14:textId="77777777" w:rsidR="00F230AF" w:rsidRPr="00F230AF" w:rsidRDefault="00F230AF" w:rsidP="00F230AF">
      <w:pPr>
        <w:pStyle w:val="nhstht"/>
        <w:tabs>
          <w:tab w:val="clear" w:pos="360"/>
        </w:tabs>
        <w:spacing w:before="0" w:after="0"/>
        <w:ind w:firstLine="425"/>
      </w:pPr>
      <w:bookmarkStart w:id="8" w:name="bookmark68"/>
      <w:bookmarkEnd w:id="8"/>
      <w:r w:rsidRPr="00F230AF">
        <w:t>Công tác cải cách hành chính.</w:t>
      </w:r>
    </w:p>
    <w:p w14:paraId="6FA87F81" w14:textId="77777777" w:rsidR="00F230AF" w:rsidRPr="00F230AF" w:rsidRDefault="00F230AF" w:rsidP="00F230AF">
      <w:pPr>
        <w:pStyle w:val="nhstht"/>
        <w:tabs>
          <w:tab w:val="clear" w:pos="360"/>
        </w:tabs>
        <w:spacing w:before="0" w:after="0"/>
        <w:ind w:firstLine="425"/>
      </w:pPr>
      <w:r w:rsidRPr="00F230AF">
        <w:t>Kết quả kiểm tra theo Bảng điểm tại Biểu mẫu 02 đính kèm.</w:t>
      </w:r>
    </w:p>
    <w:p w14:paraId="2E306569" w14:textId="77777777" w:rsidR="00F230AF" w:rsidRPr="00F230AF" w:rsidRDefault="00F230AF" w:rsidP="00F230AF">
      <w:pPr>
        <w:pStyle w:val="Vnbnnidung0"/>
        <w:tabs>
          <w:tab w:val="left" w:pos="574"/>
        </w:tabs>
        <w:spacing w:line="290" w:lineRule="auto"/>
        <w:ind w:firstLine="425"/>
        <w:rPr>
          <w:rFonts w:ascii="Times New Roman" w:hAnsi="Times New Roman" w:cs="Times New Roman"/>
          <w:lang w:val="id-ID"/>
        </w:rPr>
      </w:pPr>
      <w:bookmarkStart w:id="9" w:name="bookmark69"/>
      <w:bookmarkEnd w:id="9"/>
      <w:r w:rsidRPr="00F230AF">
        <w:rPr>
          <w:rFonts w:ascii="Times New Roman" w:hAnsi="Times New Roman" w:cs="Times New Roman"/>
          <w:b/>
          <w:bCs/>
          <w:lang w:val="id-ID"/>
        </w:rPr>
        <w:t>III. Các tồn tại và giải pháp khắc phục</w:t>
      </w:r>
    </w:p>
    <w:p w14:paraId="11AF3634" w14:textId="77777777" w:rsidR="00F230AF" w:rsidRPr="00F230AF" w:rsidRDefault="00F230AF" w:rsidP="00F230AF">
      <w:pPr>
        <w:pStyle w:val="Vnbnnidung0"/>
        <w:tabs>
          <w:tab w:val="left" w:pos="574"/>
        </w:tabs>
        <w:ind w:firstLine="425"/>
        <w:rPr>
          <w:rFonts w:ascii="Times New Roman" w:hAnsi="Times New Roman" w:cs="Times New Roman"/>
          <w:lang w:val="id-ID"/>
        </w:rPr>
      </w:pPr>
      <w:bookmarkStart w:id="10" w:name="bookmark70"/>
      <w:bookmarkEnd w:id="10"/>
      <w:r w:rsidRPr="00F230AF">
        <w:rPr>
          <w:rFonts w:ascii="Times New Roman" w:hAnsi="Times New Roman" w:cs="Times New Roman"/>
          <w:b/>
          <w:bCs/>
          <w:lang w:val="id-ID"/>
        </w:rPr>
        <w:t>IV. Kiến nghị và đề xuất</w:t>
      </w:r>
    </w:p>
    <w:tbl>
      <w:tblPr>
        <w:tblpPr w:leftFromText="180" w:rightFromText="180" w:vertAnchor="text" w:horzAnchor="margin" w:tblpY="70"/>
        <w:tblW w:w="0" w:type="auto"/>
        <w:tblLook w:val="04A0" w:firstRow="1" w:lastRow="0" w:firstColumn="1" w:lastColumn="0" w:noHBand="0" w:noVBand="1"/>
      </w:tblPr>
      <w:tblGrid>
        <w:gridCol w:w="5538"/>
        <w:gridCol w:w="3533"/>
      </w:tblGrid>
      <w:tr w:rsidR="00F230AF" w:rsidRPr="00F230AF" w14:paraId="46C033C7" w14:textId="77777777" w:rsidTr="004A7CD5">
        <w:trPr>
          <w:cantSplit/>
          <w:trHeight w:val="1283"/>
        </w:trPr>
        <w:tc>
          <w:tcPr>
            <w:tcW w:w="5538" w:type="dxa"/>
            <w:vMerge w:val="restart"/>
            <w:shd w:val="clear" w:color="auto" w:fill="auto"/>
          </w:tcPr>
          <w:p w14:paraId="09BF2031" w14:textId="77777777" w:rsidR="00F230AF" w:rsidRPr="00F230AF" w:rsidRDefault="00F230AF" w:rsidP="004A7CD5">
            <w:pPr>
              <w:keepNext/>
              <w:tabs>
                <w:tab w:val="center" w:pos="1482"/>
                <w:tab w:val="center" w:pos="6804"/>
              </w:tabs>
              <w:spacing w:line="240" w:lineRule="auto"/>
              <w:rPr>
                <w:rFonts w:eastAsia="Times New Roman"/>
                <w:b/>
                <w:sz w:val="28"/>
                <w:szCs w:val="28"/>
              </w:rPr>
            </w:pPr>
            <w:r w:rsidRPr="00F230AF">
              <w:rPr>
                <w:rFonts w:eastAsia="Times New Roman"/>
                <w:b/>
                <w:i/>
                <w:sz w:val="28"/>
                <w:szCs w:val="28"/>
              </w:rPr>
              <w:t>Nơi nhận:</w:t>
            </w:r>
            <w:r w:rsidRPr="00F230AF">
              <w:rPr>
                <w:rFonts w:eastAsia="Times New Roman"/>
                <w:b/>
                <w:i/>
                <w:sz w:val="28"/>
                <w:szCs w:val="28"/>
              </w:rPr>
              <w:tab/>
            </w:r>
            <w:r w:rsidRPr="00F230AF">
              <w:rPr>
                <w:rFonts w:eastAsia="Times New Roman"/>
                <w:b/>
                <w:sz w:val="28"/>
                <w:szCs w:val="28"/>
              </w:rPr>
              <w:tab/>
            </w:r>
          </w:p>
          <w:p w14:paraId="0442AD3B" w14:textId="77777777" w:rsidR="00F230AF" w:rsidRPr="00F230AF" w:rsidRDefault="00F230AF" w:rsidP="004A7CD5">
            <w:pPr>
              <w:keepNext/>
              <w:tabs>
                <w:tab w:val="center" w:pos="1482"/>
                <w:tab w:val="center" w:pos="6804"/>
              </w:tabs>
              <w:spacing w:line="240" w:lineRule="auto"/>
              <w:rPr>
                <w:rFonts w:eastAsia="Times New Roman"/>
                <w:sz w:val="28"/>
                <w:szCs w:val="28"/>
              </w:rPr>
            </w:pPr>
            <w:r w:rsidRPr="00F230AF">
              <w:rPr>
                <w:rFonts w:eastAsia="Times New Roman"/>
                <w:sz w:val="28"/>
                <w:szCs w:val="28"/>
              </w:rPr>
              <w:t>- Sở Y tế</w:t>
            </w:r>
          </w:p>
        </w:tc>
        <w:tc>
          <w:tcPr>
            <w:tcW w:w="3533" w:type="dxa"/>
            <w:shd w:val="clear" w:color="auto" w:fill="auto"/>
          </w:tcPr>
          <w:p w14:paraId="0CFC511B" w14:textId="77777777" w:rsidR="00F230AF" w:rsidRPr="00F230AF" w:rsidRDefault="00F230AF" w:rsidP="004A7CD5">
            <w:pPr>
              <w:keepNext/>
              <w:spacing w:line="240" w:lineRule="auto"/>
              <w:jc w:val="center"/>
              <w:rPr>
                <w:rFonts w:eastAsia="Times New Roman"/>
                <w:b/>
                <w:sz w:val="28"/>
                <w:szCs w:val="28"/>
                <w:lang w:val="en-US"/>
              </w:rPr>
            </w:pPr>
            <w:r w:rsidRPr="00F230AF">
              <w:rPr>
                <w:rFonts w:eastAsia="Times New Roman"/>
                <w:b/>
                <w:sz w:val="28"/>
                <w:szCs w:val="28"/>
                <w:lang w:val="en-US"/>
              </w:rPr>
              <w:t>THỦ TRƯỞNG ĐƠN VỊ</w:t>
            </w:r>
          </w:p>
        </w:tc>
      </w:tr>
      <w:tr w:rsidR="00F230AF" w:rsidRPr="00F230AF" w14:paraId="1081754E" w14:textId="77777777" w:rsidTr="004A7CD5">
        <w:trPr>
          <w:cantSplit/>
          <w:trHeight w:val="87"/>
        </w:trPr>
        <w:tc>
          <w:tcPr>
            <w:tcW w:w="5538" w:type="dxa"/>
            <w:vMerge/>
            <w:shd w:val="clear" w:color="auto" w:fill="auto"/>
          </w:tcPr>
          <w:p w14:paraId="568F3142" w14:textId="77777777" w:rsidR="00F230AF" w:rsidRPr="00F230AF" w:rsidRDefault="00F230AF" w:rsidP="004A7CD5">
            <w:pPr>
              <w:keepNext/>
              <w:tabs>
                <w:tab w:val="center" w:pos="1482"/>
                <w:tab w:val="center" w:pos="6804"/>
              </w:tabs>
              <w:spacing w:line="240" w:lineRule="auto"/>
              <w:rPr>
                <w:rFonts w:eastAsia="Times New Roman"/>
                <w:i/>
                <w:sz w:val="28"/>
                <w:szCs w:val="28"/>
                <w:lang w:val="en-US"/>
              </w:rPr>
            </w:pPr>
          </w:p>
        </w:tc>
        <w:tc>
          <w:tcPr>
            <w:tcW w:w="3533" w:type="dxa"/>
            <w:shd w:val="clear" w:color="auto" w:fill="auto"/>
            <w:vAlign w:val="bottom"/>
          </w:tcPr>
          <w:p w14:paraId="4E619442" w14:textId="77777777" w:rsidR="00F230AF" w:rsidRPr="00F230AF" w:rsidRDefault="00F230AF" w:rsidP="004A7CD5">
            <w:pPr>
              <w:keepNext/>
              <w:spacing w:line="240" w:lineRule="auto"/>
              <w:jc w:val="center"/>
              <w:rPr>
                <w:rFonts w:eastAsia="Times New Roman"/>
                <w:b/>
                <w:sz w:val="28"/>
                <w:szCs w:val="28"/>
                <w:lang w:val="en-US"/>
              </w:rPr>
            </w:pPr>
          </w:p>
        </w:tc>
      </w:tr>
      <w:tr w:rsidR="00F230AF" w:rsidRPr="00F230AF" w14:paraId="7A9ABAD1" w14:textId="77777777" w:rsidTr="004A7CD5">
        <w:trPr>
          <w:cantSplit/>
        </w:trPr>
        <w:tc>
          <w:tcPr>
            <w:tcW w:w="5538" w:type="dxa"/>
            <w:vMerge/>
            <w:shd w:val="clear" w:color="auto" w:fill="auto"/>
          </w:tcPr>
          <w:p w14:paraId="517DF632" w14:textId="77777777" w:rsidR="00F230AF" w:rsidRPr="00F230AF" w:rsidRDefault="00F230AF" w:rsidP="004A7CD5">
            <w:pPr>
              <w:keepNext/>
              <w:tabs>
                <w:tab w:val="center" w:pos="1482"/>
                <w:tab w:val="center" w:pos="6804"/>
              </w:tabs>
              <w:spacing w:line="240" w:lineRule="auto"/>
              <w:rPr>
                <w:rFonts w:eastAsia="Times New Roman"/>
                <w:i/>
                <w:sz w:val="28"/>
                <w:szCs w:val="28"/>
                <w:lang w:val="en-US"/>
              </w:rPr>
            </w:pPr>
          </w:p>
        </w:tc>
        <w:tc>
          <w:tcPr>
            <w:tcW w:w="3533" w:type="dxa"/>
            <w:shd w:val="clear" w:color="auto" w:fill="auto"/>
            <w:vAlign w:val="bottom"/>
          </w:tcPr>
          <w:p w14:paraId="685AB33B" w14:textId="77777777" w:rsidR="00F230AF" w:rsidRPr="00F230AF" w:rsidRDefault="00F230AF" w:rsidP="004A7CD5">
            <w:pPr>
              <w:keepNext/>
              <w:spacing w:line="240" w:lineRule="auto"/>
              <w:jc w:val="center"/>
              <w:rPr>
                <w:rFonts w:eastAsia="Times New Roman"/>
                <w:b/>
                <w:sz w:val="28"/>
                <w:szCs w:val="28"/>
                <w:lang w:val="en-US"/>
              </w:rPr>
            </w:pPr>
          </w:p>
        </w:tc>
      </w:tr>
    </w:tbl>
    <w:p w14:paraId="1CFDE2B5" w14:textId="77777777" w:rsidR="00F230AF" w:rsidRPr="00F230AF" w:rsidRDefault="00F230AF" w:rsidP="00F230AF">
      <w:pPr>
        <w:spacing w:line="240" w:lineRule="auto"/>
        <w:rPr>
          <w:rFonts w:eastAsia="Times New Roman"/>
          <w:b/>
          <w:bCs/>
          <w:sz w:val="28"/>
          <w:szCs w:val="28"/>
          <w:lang w:val="en-US"/>
        </w:rPr>
      </w:pPr>
    </w:p>
    <w:p w14:paraId="52EEFA1E" w14:textId="77777777" w:rsidR="00F230AF" w:rsidRPr="00F230AF" w:rsidRDefault="00F230AF" w:rsidP="00F230AF">
      <w:pPr>
        <w:spacing w:line="240" w:lineRule="auto"/>
        <w:rPr>
          <w:rFonts w:eastAsia="Times New Roman"/>
          <w:b/>
          <w:bCs/>
          <w:sz w:val="28"/>
          <w:szCs w:val="28"/>
          <w:lang w:val="en-US"/>
        </w:rPr>
      </w:pPr>
    </w:p>
    <w:p w14:paraId="34FE2BDD" w14:textId="77777777" w:rsidR="00F230AF" w:rsidRPr="00F230AF" w:rsidRDefault="00F230AF" w:rsidP="00F230AF">
      <w:pPr>
        <w:spacing w:before="60" w:after="60" w:line="240" w:lineRule="auto"/>
        <w:jc w:val="center"/>
        <w:rPr>
          <w:b/>
          <w:bCs/>
          <w:sz w:val="28"/>
          <w:szCs w:val="28"/>
          <w:lang w:val="en-US"/>
        </w:rPr>
      </w:pPr>
      <w:r w:rsidRPr="00F230AF">
        <w:rPr>
          <w:b/>
          <w:bCs/>
          <w:sz w:val="28"/>
          <w:szCs w:val="28"/>
        </w:rPr>
        <w:br w:type="page"/>
      </w:r>
      <w:r w:rsidRPr="00F230AF">
        <w:rPr>
          <w:b/>
          <w:bCs/>
          <w:sz w:val="28"/>
          <w:szCs w:val="28"/>
          <w:lang w:val="en-US"/>
        </w:rPr>
        <w:lastRenderedPageBreak/>
        <w:t xml:space="preserve">Biểu mẫu 1. </w:t>
      </w:r>
    </w:p>
    <w:p w14:paraId="15E58465" w14:textId="77777777" w:rsidR="00F230AF" w:rsidRPr="00F230AF" w:rsidRDefault="00F230AF" w:rsidP="00F230AF">
      <w:pPr>
        <w:spacing w:before="60" w:after="60" w:line="240" w:lineRule="auto"/>
        <w:jc w:val="center"/>
        <w:rPr>
          <w:b/>
          <w:bCs/>
          <w:sz w:val="28"/>
          <w:szCs w:val="28"/>
          <w:lang w:val="en-US"/>
        </w:rPr>
      </w:pPr>
      <w:r w:rsidRPr="00F230AF">
        <w:rPr>
          <w:b/>
          <w:bCs/>
          <w:sz w:val="28"/>
          <w:szCs w:val="28"/>
          <w:lang w:val="en-US"/>
        </w:rPr>
        <w:t>Một số thông tin chung của Phòng Y tế</w:t>
      </w:r>
    </w:p>
    <w:p w14:paraId="2114D8A1" w14:textId="77777777" w:rsidR="00F230AF" w:rsidRPr="00F230AF" w:rsidRDefault="00F230AF" w:rsidP="00F230AF">
      <w:pPr>
        <w:spacing w:before="60" w:after="60" w:line="240" w:lineRule="auto"/>
        <w:jc w:val="center"/>
        <w:rPr>
          <w:b/>
          <w:bCs/>
          <w:sz w:val="28"/>
          <w:szCs w:val="28"/>
          <w:lang w:val="en-US"/>
        </w:rPr>
      </w:pPr>
    </w:p>
    <w:p w14:paraId="37C76C55" w14:textId="77777777" w:rsidR="00F230AF" w:rsidRPr="00F230AF" w:rsidRDefault="00F230AF" w:rsidP="00F230AF">
      <w:pPr>
        <w:spacing w:before="60" w:after="60" w:line="240" w:lineRule="auto"/>
        <w:rPr>
          <w:b/>
          <w:bCs/>
          <w:sz w:val="28"/>
          <w:szCs w:val="28"/>
          <w:lang w:val="en-US"/>
        </w:rPr>
      </w:pPr>
      <w:r w:rsidRPr="00F230AF">
        <w:rPr>
          <w:b/>
          <w:bCs/>
          <w:sz w:val="28"/>
          <w:szCs w:val="28"/>
          <w:lang w:val="en-US"/>
        </w:rPr>
        <w:t>1. Tên Phòng Y tế:</w:t>
      </w:r>
    </w:p>
    <w:p w14:paraId="7893DC88" w14:textId="77777777" w:rsidR="00F230AF" w:rsidRPr="00F230AF" w:rsidRDefault="00F230AF" w:rsidP="00F230AF">
      <w:pPr>
        <w:spacing w:before="60" w:after="60" w:line="240" w:lineRule="auto"/>
        <w:rPr>
          <w:b/>
          <w:bCs/>
          <w:sz w:val="28"/>
          <w:szCs w:val="28"/>
          <w:lang w:val="en-US"/>
        </w:rPr>
      </w:pPr>
      <w:r w:rsidRPr="00F230AF">
        <w:rPr>
          <w:b/>
          <w:bCs/>
          <w:sz w:val="28"/>
          <w:szCs w:val="28"/>
          <w:lang w:val="en-US"/>
        </w:rPr>
        <w:t>2. Thông tin về nhân lực:</w:t>
      </w:r>
    </w:p>
    <w:tbl>
      <w:tblPr>
        <w:tblStyle w:val="TableGrid"/>
        <w:tblW w:w="5000" w:type="pct"/>
        <w:tblLook w:val="04A0" w:firstRow="1" w:lastRow="0" w:firstColumn="1" w:lastColumn="0" w:noHBand="0" w:noVBand="1"/>
      </w:tblPr>
      <w:tblGrid>
        <w:gridCol w:w="747"/>
        <w:gridCol w:w="5776"/>
        <w:gridCol w:w="2539"/>
      </w:tblGrid>
      <w:tr w:rsidR="00F230AF" w:rsidRPr="00F230AF" w14:paraId="505FFE25" w14:textId="77777777" w:rsidTr="004A7CD5">
        <w:trPr>
          <w:trHeight w:val="447"/>
        </w:trPr>
        <w:tc>
          <w:tcPr>
            <w:tcW w:w="746" w:type="dxa"/>
          </w:tcPr>
          <w:p w14:paraId="5B803D93"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STT</w:t>
            </w:r>
          </w:p>
        </w:tc>
        <w:tc>
          <w:tcPr>
            <w:tcW w:w="5772" w:type="dxa"/>
          </w:tcPr>
          <w:p w14:paraId="61C70718"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Trình độ chuyên môn</w:t>
            </w:r>
          </w:p>
        </w:tc>
        <w:tc>
          <w:tcPr>
            <w:tcW w:w="2537" w:type="dxa"/>
          </w:tcPr>
          <w:p w14:paraId="2B6803A1"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Số lượng</w:t>
            </w:r>
          </w:p>
        </w:tc>
      </w:tr>
      <w:tr w:rsidR="00F230AF" w:rsidRPr="00F230AF" w14:paraId="7963E1CF" w14:textId="77777777" w:rsidTr="004A7CD5">
        <w:tc>
          <w:tcPr>
            <w:tcW w:w="746" w:type="dxa"/>
          </w:tcPr>
          <w:p w14:paraId="0DA5B64C"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1</w:t>
            </w:r>
          </w:p>
        </w:tc>
        <w:tc>
          <w:tcPr>
            <w:tcW w:w="5772" w:type="dxa"/>
          </w:tcPr>
          <w:p w14:paraId="294F47D2" w14:textId="77777777" w:rsidR="00F230AF" w:rsidRPr="00F230AF" w:rsidRDefault="00F230AF" w:rsidP="004A7CD5">
            <w:pPr>
              <w:spacing w:before="60" w:after="60" w:line="240" w:lineRule="auto"/>
              <w:rPr>
                <w:sz w:val="28"/>
                <w:szCs w:val="28"/>
                <w:lang w:val="en-US"/>
              </w:rPr>
            </w:pPr>
            <w:r w:rsidRPr="00F230AF">
              <w:rPr>
                <w:sz w:val="28"/>
                <w:szCs w:val="28"/>
                <w:lang w:val="en-US"/>
              </w:rPr>
              <w:t>Dược sĩ chuyên khoa1/thạc sỹ dược</w:t>
            </w:r>
          </w:p>
        </w:tc>
        <w:tc>
          <w:tcPr>
            <w:tcW w:w="2537" w:type="dxa"/>
          </w:tcPr>
          <w:p w14:paraId="6182FE55" w14:textId="77777777" w:rsidR="00F230AF" w:rsidRPr="00F230AF" w:rsidRDefault="00F230AF" w:rsidP="004A7CD5">
            <w:pPr>
              <w:spacing w:before="60" w:after="60" w:line="240" w:lineRule="auto"/>
              <w:rPr>
                <w:b/>
                <w:bCs/>
                <w:sz w:val="28"/>
                <w:szCs w:val="28"/>
                <w:lang w:val="en-US"/>
              </w:rPr>
            </w:pPr>
          </w:p>
        </w:tc>
      </w:tr>
      <w:tr w:rsidR="00F230AF" w:rsidRPr="00F230AF" w14:paraId="3AEF91F1" w14:textId="77777777" w:rsidTr="004A7CD5">
        <w:tc>
          <w:tcPr>
            <w:tcW w:w="746" w:type="dxa"/>
          </w:tcPr>
          <w:p w14:paraId="07DAC7BA"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2</w:t>
            </w:r>
          </w:p>
        </w:tc>
        <w:tc>
          <w:tcPr>
            <w:tcW w:w="5772" w:type="dxa"/>
          </w:tcPr>
          <w:p w14:paraId="6F2CD20E" w14:textId="77777777" w:rsidR="00F230AF" w:rsidRPr="00F230AF" w:rsidRDefault="00F230AF" w:rsidP="004A7CD5">
            <w:pPr>
              <w:spacing w:before="60" w:after="60" w:line="240" w:lineRule="auto"/>
              <w:rPr>
                <w:sz w:val="28"/>
                <w:szCs w:val="28"/>
                <w:lang w:val="en-US"/>
              </w:rPr>
            </w:pPr>
            <w:r w:rsidRPr="00F230AF">
              <w:rPr>
                <w:sz w:val="28"/>
                <w:szCs w:val="28"/>
                <w:lang w:val="en-US"/>
              </w:rPr>
              <w:t>Dược sĩ đại học</w:t>
            </w:r>
          </w:p>
        </w:tc>
        <w:tc>
          <w:tcPr>
            <w:tcW w:w="2537" w:type="dxa"/>
          </w:tcPr>
          <w:p w14:paraId="258358BA" w14:textId="77777777" w:rsidR="00F230AF" w:rsidRPr="00F230AF" w:rsidRDefault="00F230AF" w:rsidP="004A7CD5">
            <w:pPr>
              <w:spacing w:before="60" w:after="60" w:line="240" w:lineRule="auto"/>
              <w:rPr>
                <w:b/>
                <w:bCs/>
                <w:sz w:val="28"/>
                <w:szCs w:val="28"/>
                <w:lang w:val="en-US"/>
              </w:rPr>
            </w:pPr>
          </w:p>
        </w:tc>
      </w:tr>
      <w:tr w:rsidR="00F230AF" w:rsidRPr="00F230AF" w14:paraId="08240D72" w14:textId="77777777" w:rsidTr="004A7CD5">
        <w:tc>
          <w:tcPr>
            <w:tcW w:w="746" w:type="dxa"/>
          </w:tcPr>
          <w:p w14:paraId="13BE9123"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3</w:t>
            </w:r>
          </w:p>
        </w:tc>
        <w:tc>
          <w:tcPr>
            <w:tcW w:w="5772" w:type="dxa"/>
          </w:tcPr>
          <w:p w14:paraId="10D2A33D" w14:textId="77777777" w:rsidR="00F230AF" w:rsidRPr="00F230AF" w:rsidRDefault="00F230AF" w:rsidP="004A7CD5">
            <w:pPr>
              <w:spacing w:before="60" w:after="60" w:line="240" w:lineRule="auto"/>
              <w:rPr>
                <w:sz w:val="28"/>
                <w:szCs w:val="28"/>
                <w:lang w:val="en-US"/>
              </w:rPr>
            </w:pPr>
            <w:r w:rsidRPr="00F230AF">
              <w:rPr>
                <w:sz w:val="28"/>
                <w:szCs w:val="28"/>
                <w:lang w:val="en-US"/>
              </w:rPr>
              <w:t>Dược sĩ cao đẳng</w:t>
            </w:r>
          </w:p>
        </w:tc>
        <w:tc>
          <w:tcPr>
            <w:tcW w:w="2537" w:type="dxa"/>
          </w:tcPr>
          <w:p w14:paraId="7BCD257C" w14:textId="77777777" w:rsidR="00F230AF" w:rsidRPr="00F230AF" w:rsidRDefault="00F230AF" w:rsidP="004A7CD5">
            <w:pPr>
              <w:spacing w:before="60" w:after="60" w:line="240" w:lineRule="auto"/>
              <w:rPr>
                <w:b/>
                <w:bCs/>
                <w:sz w:val="28"/>
                <w:szCs w:val="28"/>
                <w:lang w:val="en-US"/>
              </w:rPr>
            </w:pPr>
          </w:p>
        </w:tc>
      </w:tr>
      <w:tr w:rsidR="00F230AF" w:rsidRPr="00F230AF" w14:paraId="2BDE3C93" w14:textId="77777777" w:rsidTr="004A7CD5">
        <w:tc>
          <w:tcPr>
            <w:tcW w:w="746" w:type="dxa"/>
          </w:tcPr>
          <w:p w14:paraId="6A248A94"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4</w:t>
            </w:r>
          </w:p>
        </w:tc>
        <w:tc>
          <w:tcPr>
            <w:tcW w:w="5772" w:type="dxa"/>
          </w:tcPr>
          <w:p w14:paraId="16E54A80" w14:textId="77777777" w:rsidR="00F230AF" w:rsidRPr="00F230AF" w:rsidRDefault="00F230AF" w:rsidP="004A7CD5">
            <w:pPr>
              <w:spacing w:before="60" w:after="60" w:line="240" w:lineRule="auto"/>
              <w:rPr>
                <w:sz w:val="28"/>
                <w:szCs w:val="28"/>
                <w:lang w:val="en-US"/>
              </w:rPr>
            </w:pPr>
            <w:r w:rsidRPr="00F230AF">
              <w:rPr>
                <w:sz w:val="28"/>
                <w:szCs w:val="28"/>
                <w:lang w:val="en-US"/>
              </w:rPr>
              <w:t>Dược sĩ trung học</w:t>
            </w:r>
          </w:p>
        </w:tc>
        <w:tc>
          <w:tcPr>
            <w:tcW w:w="2537" w:type="dxa"/>
          </w:tcPr>
          <w:p w14:paraId="7567D834" w14:textId="77777777" w:rsidR="00F230AF" w:rsidRPr="00F230AF" w:rsidRDefault="00F230AF" w:rsidP="004A7CD5">
            <w:pPr>
              <w:spacing w:before="60" w:after="60" w:line="240" w:lineRule="auto"/>
              <w:rPr>
                <w:b/>
                <w:bCs/>
                <w:sz w:val="28"/>
                <w:szCs w:val="28"/>
                <w:lang w:val="en-US"/>
              </w:rPr>
            </w:pPr>
          </w:p>
        </w:tc>
      </w:tr>
      <w:tr w:rsidR="00F230AF" w:rsidRPr="00F230AF" w14:paraId="4C1E8C43" w14:textId="77777777" w:rsidTr="004A7CD5">
        <w:tc>
          <w:tcPr>
            <w:tcW w:w="746" w:type="dxa"/>
          </w:tcPr>
          <w:p w14:paraId="07C6ACA5"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5</w:t>
            </w:r>
          </w:p>
        </w:tc>
        <w:tc>
          <w:tcPr>
            <w:tcW w:w="5772" w:type="dxa"/>
          </w:tcPr>
          <w:p w14:paraId="6BD9F63A" w14:textId="77777777" w:rsidR="00F230AF" w:rsidRPr="00F230AF" w:rsidRDefault="00F230AF" w:rsidP="004A7CD5">
            <w:pPr>
              <w:spacing w:before="60" w:after="60" w:line="240" w:lineRule="auto"/>
              <w:rPr>
                <w:sz w:val="28"/>
                <w:szCs w:val="28"/>
                <w:lang w:val="en-US"/>
              </w:rPr>
            </w:pPr>
            <w:r w:rsidRPr="00F230AF">
              <w:rPr>
                <w:sz w:val="28"/>
                <w:szCs w:val="28"/>
                <w:lang w:val="en-US"/>
              </w:rPr>
              <w:t>Trình độ khác</w:t>
            </w:r>
          </w:p>
        </w:tc>
        <w:tc>
          <w:tcPr>
            <w:tcW w:w="2537" w:type="dxa"/>
          </w:tcPr>
          <w:p w14:paraId="23C8096E" w14:textId="77777777" w:rsidR="00F230AF" w:rsidRPr="00F230AF" w:rsidRDefault="00F230AF" w:rsidP="004A7CD5">
            <w:pPr>
              <w:spacing w:before="60" w:after="60" w:line="240" w:lineRule="auto"/>
              <w:rPr>
                <w:b/>
                <w:bCs/>
                <w:sz w:val="28"/>
                <w:szCs w:val="28"/>
                <w:lang w:val="en-US"/>
              </w:rPr>
            </w:pPr>
          </w:p>
        </w:tc>
      </w:tr>
      <w:tr w:rsidR="00F230AF" w:rsidRPr="00F230AF" w14:paraId="07D5F57B" w14:textId="77777777" w:rsidTr="004A7CD5">
        <w:tc>
          <w:tcPr>
            <w:tcW w:w="746" w:type="dxa"/>
          </w:tcPr>
          <w:p w14:paraId="4AF7D53C" w14:textId="77777777" w:rsidR="00F230AF" w:rsidRPr="00F230AF" w:rsidRDefault="00F230AF" w:rsidP="004A7CD5">
            <w:pPr>
              <w:spacing w:before="60" w:after="60" w:line="240" w:lineRule="auto"/>
              <w:jc w:val="center"/>
              <w:rPr>
                <w:b/>
                <w:bCs/>
                <w:sz w:val="28"/>
                <w:szCs w:val="28"/>
                <w:lang w:val="en-US"/>
              </w:rPr>
            </w:pPr>
          </w:p>
        </w:tc>
        <w:tc>
          <w:tcPr>
            <w:tcW w:w="5772" w:type="dxa"/>
          </w:tcPr>
          <w:p w14:paraId="20BC320B"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Tổng cộng</w:t>
            </w:r>
          </w:p>
        </w:tc>
        <w:tc>
          <w:tcPr>
            <w:tcW w:w="2537" w:type="dxa"/>
          </w:tcPr>
          <w:p w14:paraId="6ED8A244" w14:textId="77777777" w:rsidR="00F230AF" w:rsidRPr="00F230AF" w:rsidRDefault="00F230AF" w:rsidP="004A7CD5">
            <w:pPr>
              <w:spacing w:before="60" w:after="60" w:line="240" w:lineRule="auto"/>
              <w:jc w:val="center"/>
              <w:rPr>
                <w:b/>
                <w:bCs/>
                <w:sz w:val="28"/>
                <w:szCs w:val="28"/>
                <w:lang w:val="en-US"/>
              </w:rPr>
            </w:pPr>
          </w:p>
        </w:tc>
      </w:tr>
    </w:tbl>
    <w:p w14:paraId="36371D04" w14:textId="77777777" w:rsidR="00F230AF" w:rsidRPr="00F230AF" w:rsidRDefault="00F230AF" w:rsidP="00F230AF">
      <w:pPr>
        <w:spacing w:before="60" w:after="60" w:line="240" w:lineRule="auto"/>
        <w:rPr>
          <w:b/>
          <w:bCs/>
          <w:sz w:val="28"/>
          <w:szCs w:val="28"/>
        </w:rPr>
      </w:pPr>
      <w:r w:rsidRPr="00F230AF">
        <w:rPr>
          <w:b/>
          <w:bCs/>
          <w:sz w:val="28"/>
          <w:szCs w:val="28"/>
        </w:rPr>
        <w:t>3. Thông tin về cán bộ phụ trách công tác dược</w:t>
      </w:r>
    </w:p>
    <w:tbl>
      <w:tblPr>
        <w:tblStyle w:val="TableGrid"/>
        <w:tblW w:w="9055" w:type="dxa"/>
        <w:tblLook w:val="04A0" w:firstRow="1" w:lastRow="0" w:firstColumn="1" w:lastColumn="0" w:noHBand="0" w:noVBand="1"/>
      </w:tblPr>
      <w:tblGrid>
        <w:gridCol w:w="746"/>
        <w:gridCol w:w="1634"/>
        <w:gridCol w:w="1868"/>
        <w:gridCol w:w="2345"/>
        <w:gridCol w:w="2462"/>
      </w:tblGrid>
      <w:tr w:rsidR="00F230AF" w:rsidRPr="00F230AF" w14:paraId="716B2A71" w14:textId="77777777" w:rsidTr="004A7CD5">
        <w:trPr>
          <w:trHeight w:val="447"/>
        </w:trPr>
        <w:tc>
          <w:tcPr>
            <w:tcW w:w="746" w:type="dxa"/>
          </w:tcPr>
          <w:p w14:paraId="7B60F82B"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STT</w:t>
            </w:r>
          </w:p>
        </w:tc>
        <w:tc>
          <w:tcPr>
            <w:tcW w:w="1634" w:type="dxa"/>
          </w:tcPr>
          <w:p w14:paraId="521D8208"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Chức danh</w:t>
            </w:r>
          </w:p>
        </w:tc>
        <w:tc>
          <w:tcPr>
            <w:tcW w:w="1868" w:type="dxa"/>
          </w:tcPr>
          <w:p w14:paraId="511242D9"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Họ và tên</w:t>
            </w:r>
          </w:p>
        </w:tc>
        <w:tc>
          <w:tcPr>
            <w:tcW w:w="2345" w:type="dxa"/>
          </w:tcPr>
          <w:p w14:paraId="449B65C9"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Chuyên môn</w:t>
            </w:r>
          </w:p>
          <w:p w14:paraId="189C9987"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 xml:space="preserve"> (Bác sĩ/Dược sĩ)</w:t>
            </w:r>
          </w:p>
        </w:tc>
        <w:tc>
          <w:tcPr>
            <w:tcW w:w="2462" w:type="dxa"/>
          </w:tcPr>
          <w:p w14:paraId="4ABA8AC9"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Số điện thoại</w:t>
            </w:r>
          </w:p>
        </w:tc>
      </w:tr>
      <w:tr w:rsidR="00F230AF" w:rsidRPr="00F230AF" w14:paraId="17853699" w14:textId="77777777" w:rsidTr="004A7CD5">
        <w:trPr>
          <w:trHeight w:val="569"/>
        </w:trPr>
        <w:tc>
          <w:tcPr>
            <w:tcW w:w="746" w:type="dxa"/>
          </w:tcPr>
          <w:p w14:paraId="374820B2"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1</w:t>
            </w:r>
          </w:p>
        </w:tc>
        <w:tc>
          <w:tcPr>
            <w:tcW w:w="1634" w:type="dxa"/>
          </w:tcPr>
          <w:p w14:paraId="651B1904" w14:textId="77777777" w:rsidR="00F230AF" w:rsidRPr="00F230AF" w:rsidRDefault="00F230AF" w:rsidP="004A7CD5">
            <w:pPr>
              <w:spacing w:before="60" w:after="60" w:line="240" w:lineRule="auto"/>
              <w:rPr>
                <w:sz w:val="28"/>
                <w:szCs w:val="28"/>
                <w:lang w:val="en-US"/>
              </w:rPr>
            </w:pPr>
          </w:p>
        </w:tc>
        <w:tc>
          <w:tcPr>
            <w:tcW w:w="1868" w:type="dxa"/>
          </w:tcPr>
          <w:p w14:paraId="5B9B8BD0" w14:textId="77777777" w:rsidR="00F230AF" w:rsidRPr="00F230AF" w:rsidRDefault="00F230AF" w:rsidP="004A7CD5">
            <w:pPr>
              <w:spacing w:before="60" w:after="60" w:line="240" w:lineRule="auto"/>
              <w:rPr>
                <w:b/>
                <w:bCs/>
                <w:sz w:val="28"/>
                <w:szCs w:val="28"/>
                <w:lang w:val="en-US"/>
              </w:rPr>
            </w:pPr>
          </w:p>
        </w:tc>
        <w:tc>
          <w:tcPr>
            <w:tcW w:w="2345" w:type="dxa"/>
          </w:tcPr>
          <w:p w14:paraId="794F90D6" w14:textId="77777777" w:rsidR="00F230AF" w:rsidRPr="00F230AF" w:rsidRDefault="00F230AF" w:rsidP="004A7CD5">
            <w:pPr>
              <w:spacing w:before="60" w:after="60" w:line="240" w:lineRule="auto"/>
              <w:rPr>
                <w:b/>
                <w:bCs/>
                <w:sz w:val="28"/>
                <w:szCs w:val="28"/>
                <w:lang w:val="en-US"/>
              </w:rPr>
            </w:pPr>
          </w:p>
        </w:tc>
        <w:tc>
          <w:tcPr>
            <w:tcW w:w="2462" w:type="dxa"/>
          </w:tcPr>
          <w:p w14:paraId="7C745F9E" w14:textId="77777777" w:rsidR="00F230AF" w:rsidRPr="00F230AF" w:rsidRDefault="00F230AF" w:rsidP="004A7CD5">
            <w:pPr>
              <w:spacing w:before="60" w:after="60" w:line="240" w:lineRule="auto"/>
              <w:rPr>
                <w:b/>
                <w:bCs/>
                <w:sz w:val="28"/>
                <w:szCs w:val="28"/>
                <w:lang w:val="en-US"/>
              </w:rPr>
            </w:pPr>
          </w:p>
        </w:tc>
      </w:tr>
    </w:tbl>
    <w:p w14:paraId="6C8C4B58" w14:textId="77777777" w:rsidR="00F230AF" w:rsidRPr="00F230AF" w:rsidRDefault="00F230AF" w:rsidP="00F230AF">
      <w:pPr>
        <w:spacing w:before="60" w:after="60" w:line="240" w:lineRule="auto"/>
        <w:jc w:val="both"/>
        <w:rPr>
          <w:i/>
          <w:iCs/>
          <w:sz w:val="28"/>
          <w:szCs w:val="28"/>
        </w:rPr>
      </w:pPr>
      <w:r w:rsidRPr="00F230AF">
        <w:rPr>
          <w:b/>
          <w:bCs/>
          <w:sz w:val="28"/>
          <w:szCs w:val="28"/>
        </w:rPr>
        <w:t xml:space="preserve">4. Danh sách các cơ sở sản xuất, kinh doanh dược, mỹ phẩm trên địa bàn được kiểm tra trong năm 2024 </w:t>
      </w:r>
      <w:r w:rsidRPr="00F230AF">
        <w:rPr>
          <w:i/>
          <w:iCs/>
          <w:sz w:val="28"/>
          <w:szCs w:val="28"/>
        </w:rPr>
        <w:t>(tính cả số liệu tính cho Phòng Y tế và Đoàn liên ngành)</w:t>
      </w:r>
    </w:p>
    <w:tbl>
      <w:tblPr>
        <w:tblStyle w:val="TableGrid"/>
        <w:tblW w:w="9069" w:type="dxa"/>
        <w:tblLook w:val="04A0" w:firstRow="1" w:lastRow="0" w:firstColumn="1" w:lastColumn="0" w:noHBand="0" w:noVBand="1"/>
      </w:tblPr>
      <w:tblGrid>
        <w:gridCol w:w="746"/>
        <w:gridCol w:w="2819"/>
        <w:gridCol w:w="1550"/>
        <w:gridCol w:w="1975"/>
        <w:gridCol w:w="1979"/>
      </w:tblGrid>
      <w:tr w:rsidR="00F230AF" w:rsidRPr="00F230AF" w14:paraId="6CCED6F3" w14:textId="77777777" w:rsidTr="004A7CD5">
        <w:tc>
          <w:tcPr>
            <w:tcW w:w="746" w:type="dxa"/>
            <w:vMerge w:val="restart"/>
            <w:vAlign w:val="center"/>
          </w:tcPr>
          <w:p w14:paraId="5D335EE9" w14:textId="77777777" w:rsidR="00F230AF" w:rsidRPr="00F230AF" w:rsidRDefault="00F230AF" w:rsidP="004A7CD5">
            <w:pPr>
              <w:spacing w:before="60" w:after="60" w:line="240" w:lineRule="auto"/>
              <w:rPr>
                <w:b/>
                <w:bCs/>
                <w:sz w:val="28"/>
                <w:szCs w:val="28"/>
                <w:lang w:val="en-US"/>
              </w:rPr>
            </w:pPr>
            <w:r w:rsidRPr="00F230AF">
              <w:rPr>
                <w:b/>
                <w:bCs/>
                <w:sz w:val="28"/>
                <w:szCs w:val="28"/>
                <w:lang w:val="en-US"/>
              </w:rPr>
              <w:t>STT</w:t>
            </w:r>
          </w:p>
        </w:tc>
        <w:tc>
          <w:tcPr>
            <w:tcW w:w="2819" w:type="dxa"/>
            <w:vMerge w:val="restart"/>
            <w:vAlign w:val="center"/>
          </w:tcPr>
          <w:p w14:paraId="16CCF8DF"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Loại hình</w:t>
            </w:r>
          </w:p>
        </w:tc>
        <w:tc>
          <w:tcPr>
            <w:tcW w:w="1550" w:type="dxa"/>
            <w:vMerge w:val="restart"/>
          </w:tcPr>
          <w:p w14:paraId="50744FE3"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Số cơ sở trên địa bàn</w:t>
            </w:r>
          </w:p>
        </w:tc>
        <w:tc>
          <w:tcPr>
            <w:tcW w:w="3954" w:type="dxa"/>
            <w:gridSpan w:val="2"/>
            <w:vAlign w:val="center"/>
          </w:tcPr>
          <w:p w14:paraId="19299F3E" w14:textId="77777777" w:rsidR="00F230AF" w:rsidRPr="00F230AF" w:rsidRDefault="00F230AF" w:rsidP="004A7CD5">
            <w:pPr>
              <w:spacing w:before="60" w:after="60" w:line="240" w:lineRule="auto"/>
              <w:jc w:val="center"/>
              <w:rPr>
                <w:b/>
                <w:bCs/>
                <w:sz w:val="28"/>
                <w:szCs w:val="28"/>
                <w:vertAlign w:val="superscript"/>
                <w:lang w:val="en-US"/>
              </w:rPr>
            </w:pPr>
            <w:r w:rsidRPr="00F230AF">
              <w:rPr>
                <w:b/>
                <w:bCs/>
                <w:sz w:val="28"/>
                <w:szCs w:val="28"/>
                <w:lang w:val="en-US"/>
              </w:rPr>
              <w:t>Kết quả kiểm tra</w:t>
            </w:r>
          </w:p>
        </w:tc>
      </w:tr>
      <w:tr w:rsidR="00F230AF" w:rsidRPr="00F230AF" w14:paraId="7334A5DE" w14:textId="77777777" w:rsidTr="004A7CD5">
        <w:tc>
          <w:tcPr>
            <w:tcW w:w="746" w:type="dxa"/>
            <w:vMerge/>
            <w:vAlign w:val="center"/>
          </w:tcPr>
          <w:p w14:paraId="561928C7" w14:textId="77777777" w:rsidR="00F230AF" w:rsidRPr="00F230AF" w:rsidRDefault="00F230AF" w:rsidP="004A7CD5">
            <w:pPr>
              <w:spacing w:before="60" w:after="60" w:line="240" w:lineRule="auto"/>
              <w:rPr>
                <w:b/>
                <w:bCs/>
                <w:sz w:val="28"/>
                <w:szCs w:val="28"/>
                <w:lang w:val="en-US"/>
              </w:rPr>
            </w:pPr>
          </w:p>
        </w:tc>
        <w:tc>
          <w:tcPr>
            <w:tcW w:w="2819" w:type="dxa"/>
            <w:vMerge/>
            <w:vAlign w:val="center"/>
          </w:tcPr>
          <w:p w14:paraId="1E3E47EA" w14:textId="77777777" w:rsidR="00F230AF" w:rsidRPr="00F230AF" w:rsidRDefault="00F230AF" w:rsidP="004A7CD5">
            <w:pPr>
              <w:spacing w:before="60" w:after="60" w:line="240" w:lineRule="auto"/>
              <w:rPr>
                <w:b/>
                <w:bCs/>
                <w:sz w:val="28"/>
                <w:szCs w:val="28"/>
                <w:lang w:val="en-US"/>
              </w:rPr>
            </w:pPr>
          </w:p>
        </w:tc>
        <w:tc>
          <w:tcPr>
            <w:tcW w:w="1550" w:type="dxa"/>
            <w:vMerge/>
          </w:tcPr>
          <w:p w14:paraId="5659ABE1" w14:textId="77777777" w:rsidR="00F230AF" w:rsidRPr="00F230AF" w:rsidRDefault="00F230AF" w:rsidP="004A7CD5">
            <w:pPr>
              <w:spacing w:before="60" w:after="60" w:line="240" w:lineRule="auto"/>
              <w:jc w:val="center"/>
              <w:rPr>
                <w:b/>
                <w:bCs/>
                <w:sz w:val="28"/>
                <w:szCs w:val="28"/>
                <w:lang w:val="en-US"/>
              </w:rPr>
            </w:pPr>
          </w:p>
        </w:tc>
        <w:tc>
          <w:tcPr>
            <w:tcW w:w="1975" w:type="dxa"/>
            <w:vAlign w:val="center"/>
          </w:tcPr>
          <w:p w14:paraId="4923C8B4"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Số cơ sở thực hiện đúng quy định</w:t>
            </w:r>
          </w:p>
        </w:tc>
        <w:tc>
          <w:tcPr>
            <w:tcW w:w="1979" w:type="dxa"/>
            <w:vAlign w:val="center"/>
          </w:tcPr>
          <w:p w14:paraId="7CD785CB"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 xml:space="preserve">Số cơ sở có vi phạm </w:t>
            </w:r>
          </w:p>
        </w:tc>
      </w:tr>
      <w:tr w:rsidR="00F230AF" w:rsidRPr="00F230AF" w14:paraId="4DCDD6AE" w14:textId="77777777" w:rsidTr="004A7CD5">
        <w:trPr>
          <w:trHeight w:val="579"/>
        </w:trPr>
        <w:tc>
          <w:tcPr>
            <w:tcW w:w="746" w:type="dxa"/>
            <w:vAlign w:val="center"/>
          </w:tcPr>
          <w:p w14:paraId="45CC2FDB"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1</w:t>
            </w:r>
          </w:p>
        </w:tc>
        <w:tc>
          <w:tcPr>
            <w:tcW w:w="2819" w:type="dxa"/>
            <w:vAlign w:val="center"/>
          </w:tcPr>
          <w:p w14:paraId="4554C84A" w14:textId="77777777" w:rsidR="00F230AF" w:rsidRPr="00F230AF" w:rsidRDefault="00F230AF" w:rsidP="004A7CD5">
            <w:pPr>
              <w:spacing w:before="60" w:after="60" w:line="240" w:lineRule="auto"/>
              <w:rPr>
                <w:b/>
                <w:bCs/>
                <w:sz w:val="28"/>
                <w:szCs w:val="28"/>
                <w:lang w:val="en-US"/>
              </w:rPr>
            </w:pPr>
            <w:r w:rsidRPr="00F230AF">
              <w:rPr>
                <w:sz w:val="28"/>
                <w:szCs w:val="28"/>
                <w:lang w:val="en-US"/>
              </w:rPr>
              <w:t>Cơ sở bán buôn thuốc</w:t>
            </w:r>
          </w:p>
        </w:tc>
        <w:tc>
          <w:tcPr>
            <w:tcW w:w="1550" w:type="dxa"/>
          </w:tcPr>
          <w:p w14:paraId="60948FA7" w14:textId="77777777" w:rsidR="00F230AF" w:rsidRPr="00F230AF" w:rsidRDefault="00F230AF" w:rsidP="004A7CD5">
            <w:pPr>
              <w:spacing w:before="60" w:after="60" w:line="240" w:lineRule="auto"/>
              <w:rPr>
                <w:b/>
                <w:bCs/>
                <w:sz w:val="28"/>
                <w:szCs w:val="28"/>
                <w:lang w:val="en-US"/>
              </w:rPr>
            </w:pPr>
          </w:p>
        </w:tc>
        <w:tc>
          <w:tcPr>
            <w:tcW w:w="1975" w:type="dxa"/>
            <w:vAlign w:val="center"/>
          </w:tcPr>
          <w:p w14:paraId="3E57F287" w14:textId="77777777" w:rsidR="00F230AF" w:rsidRPr="00F230AF" w:rsidRDefault="00F230AF" w:rsidP="004A7CD5">
            <w:pPr>
              <w:spacing w:before="60" w:after="60" w:line="240" w:lineRule="auto"/>
              <w:rPr>
                <w:b/>
                <w:bCs/>
                <w:sz w:val="28"/>
                <w:szCs w:val="28"/>
                <w:lang w:val="en-US"/>
              </w:rPr>
            </w:pPr>
          </w:p>
        </w:tc>
        <w:tc>
          <w:tcPr>
            <w:tcW w:w="1979" w:type="dxa"/>
            <w:vAlign w:val="center"/>
          </w:tcPr>
          <w:p w14:paraId="4EFFFE5B" w14:textId="77777777" w:rsidR="00F230AF" w:rsidRPr="00F230AF" w:rsidRDefault="00F230AF" w:rsidP="004A7CD5">
            <w:pPr>
              <w:spacing w:before="60" w:after="60" w:line="240" w:lineRule="auto"/>
              <w:rPr>
                <w:b/>
                <w:bCs/>
                <w:sz w:val="28"/>
                <w:szCs w:val="28"/>
                <w:lang w:val="en-US"/>
              </w:rPr>
            </w:pPr>
          </w:p>
        </w:tc>
      </w:tr>
      <w:tr w:rsidR="00F230AF" w:rsidRPr="00F230AF" w14:paraId="5BBFB372" w14:textId="77777777" w:rsidTr="004A7CD5">
        <w:trPr>
          <w:trHeight w:val="573"/>
        </w:trPr>
        <w:tc>
          <w:tcPr>
            <w:tcW w:w="746" w:type="dxa"/>
            <w:vAlign w:val="center"/>
          </w:tcPr>
          <w:p w14:paraId="6CB1A115"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2</w:t>
            </w:r>
          </w:p>
        </w:tc>
        <w:tc>
          <w:tcPr>
            <w:tcW w:w="2819" w:type="dxa"/>
            <w:vAlign w:val="center"/>
          </w:tcPr>
          <w:p w14:paraId="757D9498" w14:textId="77777777" w:rsidR="00F230AF" w:rsidRPr="00F230AF" w:rsidRDefault="00F230AF" w:rsidP="004A7CD5">
            <w:pPr>
              <w:spacing w:before="60" w:after="60" w:line="240" w:lineRule="auto"/>
              <w:rPr>
                <w:b/>
                <w:bCs/>
                <w:sz w:val="28"/>
                <w:szCs w:val="28"/>
                <w:lang w:val="en-US"/>
              </w:rPr>
            </w:pPr>
            <w:r w:rsidRPr="00F230AF">
              <w:rPr>
                <w:sz w:val="28"/>
                <w:szCs w:val="28"/>
                <w:lang w:val="en-US"/>
              </w:rPr>
              <w:t>Cơ sở bán lẻ thuốc</w:t>
            </w:r>
          </w:p>
        </w:tc>
        <w:tc>
          <w:tcPr>
            <w:tcW w:w="1550" w:type="dxa"/>
          </w:tcPr>
          <w:p w14:paraId="6DBA6FB2" w14:textId="77777777" w:rsidR="00F230AF" w:rsidRPr="00F230AF" w:rsidRDefault="00F230AF" w:rsidP="004A7CD5">
            <w:pPr>
              <w:spacing w:before="60" w:after="60" w:line="240" w:lineRule="auto"/>
              <w:rPr>
                <w:b/>
                <w:bCs/>
                <w:sz w:val="28"/>
                <w:szCs w:val="28"/>
                <w:lang w:val="en-US"/>
              </w:rPr>
            </w:pPr>
          </w:p>
        </w:tc>
        <w:tc>
          <w:tcPr>
            <w:tcW w:w="1975" w:type="dxa"/>
            <w:vAlign w:val="center"/>
          </w:tcPr>
          <w:p w14:paraId="245BEFD5" w14:textId="77777777" w:rsidR="00F230AF" w:rsidRPr="00F230AF" w:rsidRDefault="00F230AF" w:rsidP="004A7CD5">
            <w:pPr>
              <w:spacing w:before="60" w:after="60" w:line="240" w:lineRule="auto"/>
              <w:rPr>
                <w:b/>
                <w:bCs/>
                <w:sz w:val="28"/>
                <w:szCs w:val="28"/>
                <w:lang w:val="en-US"/>
              </w:rPr>
            </w:pPr>
          </w:p>
        </w:tc>
        <w:tc>
          <w:tcPr>
            <w:tcW w:w="1979" w:type="dxa"/>
            <w:vAlign w:val="center"/>
          </w:tcPr>
          <w:p w14:paraId="760C9511" w14:textId="77777777" w:rsidR="00F230AF" w:rsidRPr="00F230AF" w:rsidRDefault="00F230AF" w:rsidP="004A7CD5">
            <w:pPr>
              <w:spacing w:before="60" w:after="60" w:line="240" w:lineRule="auto"/>
              <w:rPr>
                <w:b/>
                <w:bCs/>
                <w:sz w:val="28"/>
                <w:szCs w:val="28"/>
                <w:lang w:val="en-US"/>
              </w:rPr>
            </w:pPr>
          </w:p>
        </w:tc>
      </w:tr>
      <w:tr w:rsidR="00F230AF" w:rsidRPr="00F230AF" w14:paraId="2F5F933B" w14:textId="77777777" w:rsidTr="004A7CD5">
        <w:tc>
          <w:tcPr>
            <w:tcW w:w="746" w:type="dxa"/>
            <w:vAlign w:val="center"/>
          </w:tcPr>
          <w:p w14:paraId="6454096F" w14:textId="77777777" w:rsidR="00F230AF" w:rsidRPr="00F230AF" w:rsidRDefault="00F230AF" w:rsidP="004A7CD5">
            <w:pPr>
              <w:spacing w:before="60" w:after="60" w:line="240" w:lineRule="auto"/>
              <w:jc w:val="center"/>
              <w:rPr>
                <w:sz w:val="28"/>
                <w:szCs w:val="28"/>
                <w:lang w:val="en-US"/>
              </w:rPr>
            </w:pPr>
            <w:r w:rsidRPr="00F230AF">
              <w:rPr>
                <w:sz w:val="28"/>
                <w:szCs w:val="28"/>
                <w:lang w:val="en-US"/>
              </w:rPr>
              <w:t>3</w:t>
            </w:r>
          </w:p>
        </w:tc>
        <w:tc>
          <w:tcPr>
            <w:tcW w:w="2819" w:type="dxa"/>
            <w:vAlign w:val="center"/>
          </w:tcPr>
          <w:p w14:paraId="06FACC2E" w14:textId="77777777" w:rsidR="00F230AF" w:rsidRPr="00F230AF" w:rsidRDefault="00F230AF" w:rsidP="004A7CD5">
            <w:pPr>
              <w:spacing w:before="60" w:after="60" w:line="240" w:lineRule="auto"/>
              <w:rPr>
                <w:b/>
                <w:bCs/>
                <w:sz w:val="28"/>
                <w:szCs w:val="28"/>
                <w:lang w:val="en-US"/>
              </w:rPr>
            </w:pPr>
            <w:r w:rsidRPr="00F230AF">
              <w:rPr>
                <w:sz w:val="28"/>
                <w:szCs w:val="28"/>
                <w:lang w:val="en-US"/>
              </w:rPr>
              <w:t>Cơ sở sản xuất, kinh doanh mỹ phẩm</w:t>
            </w:r>
          </w:p>
        </w:tc>
        <w:tc>
          <w:tcPr>
            <w:tcW w:w="1550" w:type="dxa"/>
          </w:tcPr>
          <w:p w14:paraId="5E77C6EB" w14:textId="77777777" w:rsidR="00F230AF" w:rsidRPr="00F230AF" w:rsidRDefault="00F230AF" w:rsidP="004A7CD5">
            <w:pPr>
              <w:spacing w:before="60" w:after="60" w:line="240" w:lineRule="auto"/>
              <w:rPr>
                <w:b/>
                <w:bCs/>
                <w:sz w:val="28"/>
                <w:szCs w:val="28"/>
                <w:lang w:val="en-US"/>
              </w:rPr>
            </w:pPr>
          </w:p>
        </w:tc>
        <w:tc>
          <w:tcPr>
            <w:tcW w:w="1975" w:type="dxa"/>
            <w:vAlign w:val="center"/>
          </w:tcPr>
          <w:p w14:paraId="341706C7" w14:textId="77777777" w:rsidR="00F230AF" w:rsidRPr="00F230AF" w:rsidRDefault="00F230AF" w:rsidP="004A7CD5">
            <w:pPr>
              <w:spacing w:before="60" w:after="60" w:line="240" w:lineRule="auto"/>
              <w:rPr>
                <w:b/>
                <w:bCs/>
                <w:sz w:val="28"/>
                <w:szCs w:val="28"/>
                <w:lang w:val="en-US"/>
              </w:rPr>
            </w:pPr>
          </w:p>
        </w:tc>
        <w:tc>
          <w:tcPr>
            <w:tcW w:w="1979" w:type="dxa"/>
            <w:vAlign w:val="center"/>
          </w:tcPr>
          <w:p w14:paraId="726BDF39" w14:textId="77777777" w:rsidR="00F230AF" w:rsidRPr="00F230AF" w:rsidRDefault="00F230AF" w:rsidP="004A7CD5">
            <w:pPr>
              <w:spacing w:before="60" w:after="60" w:line="240" w:lineRule="auto"/>
              <w:rPr>
                <w:b/>
                <w:bCs/>
                <w:sz w:val="28"/>
                <w:szCs w:val="28"/>
                <w:lang w:val="en-US"/>
              </w:rPr>
            </w:pPr>
          </w:p>
        </w:tc>
      </w:tr>
      <w:tr w:rsidR="00F230AF" w:rsidRPr="00F230AF" w14:paraId="284882FF" w14:textId="77777777" w:rsidTr="004A7CD5">
        <w:trPr>
          <w:trHeight w:val="363"/>
        </w:trPr>
        <w:tc>
          <w:tcPr>
            <w:tcW w:w="746" w:type="dxa"/>
            <w:vAlign w:val="center"/>
          </w:tcPr>
          <w:p w14:paraId="00A00C4A" w14:textId="77777777" w:rsidR="00F230AF" w:rsidRPr="00F230AF" w:rsidRDefault="00F230AF" w:rsidP="004A7CD5">
            <w:pPr>
              <w:spacing w:before="60" w:after="60" w:line="240" w:lineRule="auto"/>
              <w:rPr>
                <w:b/>
                <w:bCs/>
                <w:sz w:val="28"/>
                <w:szCs w:val="28"/>
                <w:lang w:val="en-US"/>
              </w:rPr>
            </w:pPr>
          </w:p>
        </w:tc>
        <w:tc>
          <w:tcPr>
            <w:tcW w:w="2819" w:type="dxa"/>
            <w:vAlign w:val="center"/>
          </w:tcPr>
          <w:p w14:paraId="17041BCC" w14:textId="77777777" w:rsidR="00F230AF" w:rsidRPr="00F230AF" w:rsidRDefault="00F230AF" w:rsidP="004A7CD5">
            <w:pPr>
              <w:spacing w:before="60" w:after="60" w:line="240" w:lineRule="auto"/>
              <w:jc w:val="center"/>
              <w:rPr>
                <w:b/>
                <w:bCs/>
                <w:sz w:val="28"/>
                <w:szCs w:val="28"/>
                <w:lang w:val="en-US"/>
              </w:rPr>
            </w:pPr>
            <w:r w:rsidRPr="00F230AF">
              <w:rPr>
                <w:b/>
                <w:bCs/>
                <w:sz w:val="28"/>
                <w:szCs w:val="28"/>
                <w:lang w:val="en-US"/>
              </w:rPr>
              <w:t>Tổng số cơ sở</w:t>
            </w:r>
          </w:p>
        </w:tc>
        <w:tc>
          <w:tcPr>
            <w:tcW w:w="1550" w:type="dxa"/>
          </w:tcPr>
          <w:p w14:paraId="13AB1B55" w14:textId="77777777" w:rsidR="00F230AF" w:rsidRPr="00F230AF" w:rsidRDefault="00F230AF" w:rsidP="004A7CD5">
            <w:pPr>
              <w:spacing w:before="60" w:after="60" w:line="240" w:lineRule="auto"/>
              <w:rPr>
                <w:b/>
                <w:bCs/>
                <w:sz w:val="28"/>
                <w:szCs w:val="28"/>
                <w:lang w:val="en-US"/>
              </w:rPr>
            </w:pPr>
          </w:p>
        </w:tc>
        <w:tc>
          <w:tcPr>
            <w:tcW w:w="1975" w:type="dxa"/>
            <w:vAlign w:val="center"/>
          </w:tcPr>
          <w:p w14:paraId="26445007" w14:textId="77777777" w:rsidR="00F230AF" w:rsidRPr="00F230AF" w:rsidRDefault="00F230AF" w:rsidP="004A7CD5">
            <w:pPr>
              <w:spacing w:before="60" w:after="60" w:line="240" w:lineRule="auto"/>
              <w:rPr>
                <w:b/>
                <w:bCs/>
                <w:sz w:val="28"/>
                <w:szCs w:val="28"/>
                <w:lang w:val="en-US"/>
              </w:rPr>
            </w:pPr>
          </w:p>
        </w:tc>
        <w:tc>
          <w:tcPr>
            <w:tcW w:w="1979" w:type="dxa"/>
            <w:vAlign w:val="center"/>
          </w:tcPr>
          <w:p w14:paraId="25BEEAF5" w14:textId="77777777" w:rsidR="00F230AF" w:rsidRPr="00F230AF" w:rsidRDefault="00F230AF" w:rsidP="004A7CD5">
            <w:pPr>
              <w:spacing w:before="60" w:after="60" w:line="240" w:lineRule="auto"/>
              <w:rPr>
                <w:b/>
                <w:bCs/>
                <w:sz w:val="28"/>
                <w:szCs w:val="28"/>
                <w:lang w:val="en-US"/>
              </w:rPr>
            </w:pPr>
          </w:p>
        </w:tc>
      </w:tr>
    </w:tbl>
    <w:p w14:paraId="00D6457F" w14:textId="77777777" w:rsidR="00F230AF" w:rsidRPr="00F230AF" w:rsidRDefault="00F230AF" w:rsidP="00F230AF">
      <w:pPr>
        <w:spacing w:before="60" w:after="60" w:line="240" w:lineRule="auto"/>
        <w:rPr>
          <w:rFonts w:eastAsia="Times New Roman"/>
          <w:b/>
          <w:bCs/>
          <w:sz w:val="28"/>
          <w:szCs w:val="28"/>
          <w:lang w:val="en-US"/>
        </w:rPr>
      </w:pPr>
      <w:r w:rsidRPr="00F230AF">
        <w:rPr>
          <w:b/>
          <w:bCs/>
          <w:sz w:val="28"/>
          <w:szCs w:val="28"/>
        </w:rPr>
        <w:br w:type="page"/>
      </w:r>
    </w:p>
    <w:p w14:paraId="3734D498" w14:textId="77777777" w:rsidR="00F230AF" w:rsidRPr="00F230AF" w:rsidRDefault="00F230AF" w:rsidP="00F230AF">
      <w:pPr>
        <w:pStyle w:val="BodyText"/>
        <w:jc w:val="center"/>
        <w:rPr>
          <w:rFonts w:ascii="Times New Roman" w:hAnsi="Times New Roman"/>
          <w:b/>
          <w:bCs/>
          <w:szCs w:val="28"/>
        </w:rPr>
      </w:pPr>
      <w:r w:rsidRPr="00F230AF">
        <w:rPr>
          <w:rFonts w:ascii="Times New Roman" w:hAnsi="Times New Roman"/>
          <w:b/>
          <w:bCs/>
          <w:szCs w:val="28"/>
        </w:rPr>
        <w:lastRenderedPageBreak/>
        <w:t xml:space="preserve">Biểu mẫu 2. </w:t>
      </w:r>
    </w:p>
    <w:p w14:paraId="00CC96F0" w14:textId="77777777" w:rsidR="00F230AF" w:rsidRPr="00F230AF" w:rsidRDefault="00F230AF" w:rsidP="00F230AF">
      <w:pPr>
        <w:pStyle w:val="BodyText"/>
        <w:jc w:val="center"/>
        <w:rPr>
          <w:rFonts w:ascii="Times New Roman" w:hAnsi="Times New Roman"/>
          <w:b/>
          <w:bCs/>
          <w:szCs w:val="28"/>
        </w:rPr>
      </w:pPr>
      <w:r w:rsidRPr="00F230AF">
        <w:rPr>
          <w:rFonts w:ascii="Times New Roman" w:hAnsi="Times New Roman"/>
          <w:b/>
          <w:bCs/>
          <w:szCs w:val="28"/>
        </w:rPr>
        <w:t>Bảng điểm kiểm tra, đánh giá việc thực hiện các quy định quản lý nhà nước về dược, mỹ phẩm năm 2024 tại Phòng Y tế</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1"/>
        <w:gridCol w:w="6436"/>
        <w:gridCol w:w="788"/>
        <w:gridCol w:w="694"/>
        <w:gridCol w:w="543"/>
      </w:tblGrid>
      <w:tr w:rsidR="00F230AF" w:rsidRPr="00F230AF" w14:paraId="7BDEC6A0" w14:textId="77777777" w:rsidTr="004A7CD5">
        <w:trPr>
          <w:trHeight w:val="20"/>
          <w:tblHeader/>
          <w:jc w:val="center"/>
        </w:trPr>
        <w:tc>
          <w:tcPr>
            <w:tcW w:w="597" w:type="dxa"/>
            <w:shd w:val="clear" w:color="auto" w:fill="FFFFFF"/>
            <w:vAlign w:val="center"/>
          </w:tcPr>
          <w:p w14:paraId="43C73600"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b/>
                <w:bCs/>
                <w:sz w:val="28"/>
                <w:szCs w:val="28"/>
              </w:rPr>
              <w:t>Mục</w:t>
            </w:r>
          </w:p>
        </w:tc>
        <w:tc>
          <w:tcPr>
            <w:tcW w:w="6676" w:type="dxa"/>
            <w:shd w:val="clear" w:color="auto" w:fill="FFFFFF"/>
            <w:vAlign w:val="center"/>
          </w:tcPr>
          <w:p w14:paraId="4C6F7C69" w14:textId="77777777" w:rsidR="00F230AF" w:rsidRPr="00F230AF" w:rsidRDefault="00F230AF" w:rsidP="004A7CD5">
            <w:pPr>
              <w:pStyle w:val="Other0"/>
              <w:jc w:val="center"/>
              <w:rPr>
                <w:rFonts w:ascii="Times New Roman" w:hAnsi="Times New Roman" w:cs="Times New Roman"/>
                <w:b/>
                <w:bCs/>
                <w:sz w:val="28"/>
                <w:szCs w:val="28"/>
              </w:rPr>
            </w:pPr>
            <w:r w:rsidRPr="00F230AF">
              <w:rPr>
                <w:rFonts w:ascii="Times New Roman" w:hAnsi="Times New Roman" w:cs="Times New Roman"/>
                <w:b/>
                <w:bCs/>
                <w:sz w:val="28"/>
                <w:szCs w:val="28"/>
              </w:rPr>
              <w:t>Nội dung chấm điểm</w:t>
            </w:r>
          </w:p>
        </w:tc>
        <w:tc>
          <w:tcPr>
            <w:tcW w:w="683" w:type="dxa"/>
            <w:shd w:val="clear" w:color="auto" w:fill="FFFFFF"/>
            <w:vAlign w:val="center"/>
          </w:tcPr>
          <w:p w14:paraId="6C04A85A" w14:textId="77777777" w:rsidR="00F230AF" w:rsidRPr="00F230AF" w:rsidRDefault="00F230AF" w:rsidP="004A7CD5">
            <w:pPr>
              <w:pStyle w:val="Other0"/>
              <w:jc w:val="center"/>
              <w:rPr>
                <w:rFonts w:ascii="Times New Roman" w:hAnsi="Times New Roman" w:cs="Times New Roman"/>
                <w:b/>
                <w:bCs/>
                <w:sz w:val="28"/>
                <w:szCs w:val="28"/>
              </w:rPr>
            </w:pPr>
            <w:r w:rsidRPr="00F230AF">
              <w:rPr>
                <w:rFonts w:ascii="Times New Roman" w:hAnsi="Times New Roman" w:cs="Times New Roman"/>
                <w:b/>
                <w:bCs/>
                <w:sz w:val="28"/>
                <w:szCs w:val="28"/>
              </w:rPr>
              <w:t>Điểm chuẩn</w:t>
            </w:r>
          </w:p>
        </w:tc>
        <w:tc>
          <w:tcPr>
            <w:tcW w:w="603" w:type="dxa"/>
            <w:shd w:val="clear" w:color="auto" w:fill="FFFFFF"/>
            <w:vAlign w:val="center"/>
          </w:tcPr>
          <w:p w14:paraId="09BB673B" w14:textId="77777777" w:rsidR="00F230AF" w:rsidRPr="00F230AF" w:rsidRDefault="00F230AF" w:rsidP="004A7CD5">
            <w:pPr>
              <w:pStyle w:val="Other0"/>
              <w:jc w:val="center"/>
              <w:rPr>
                <w:rFonts w:ascii="Times New Roman" w:hAnsi="Times New Roman" w:cs="Times New Roman"/>
                <w:b/>
                <w:bCs/>
                <w:sz w:val="28"/>
                <w:szCs w:val="28"/>
              </w:rPr>
            </w:pPr>
            <w:r w:rsidRPr="00F230AF">
              <w:rPr>
                <w:rFonts w:ascii="Times New Roman" w:hAnsi="Times New Roman" w:cs="Times New Roman"/>
                <w:b/>
                <w:bCs/>
                <w:sz w:val="28"/>
                <w:szCs w:val="28"/>
              </w:rPr>
              <w:t>Điểm tự đánh giá</w:t>
            </w:r>
          </w:p>
        </w:tc>
        <w:tc>
          <w:tcPr>
            <w:tcW w:w="496" w:type="dxa"/>
            <w:shd w:val="clear" w:color="auto" w:fill="FFFFFF"/>
            <w:vAlign w:val="center"/>
          </w:tcPr>
          <w:p w14:paraId="7573F083"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b/>
                <w:bCs/>
                <w:sz w:val="28"/>
                <w:szCs w:val="28"/>
              </w:rPr>
              <w:t>Ghi chú</w:t>
            </w:r>
          </w:p>
        </w:tc>
      </w:tr>
      <w:tr w:rsidR="00F230AF" w:rsidRPr="00F230AF" w14:paraId="05DAFB3E" w14:textId="77777777" w:rsidTr="004A7CD5">
        <w:trPr>
          <w:trHeight w:val="20"/>
          <w:tblHeader/>
          <w:jc w:val="center"/>
        </w:trPr>
        <w:tc>
          <w:tcPr>
            <w:tcW w:w="597" w:type="dxa"/>
            <w:shd w:val="clear" w:color="auto" w:fill="FFFFFF"/>
          </w:tcPr>
          <w:p w14:paraId="2C76DDD7"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w:t>
            </w:r>
          </w:p>
        </w:tc>
        <w:tc>
          <w:tcPr>
            <w:tcW w:w="6676" w:type="dxa"/>
            <w:shd w:val="clear" w:color="auto" w:fill="FFFFFF"/>
            <w:vAlign w:val="center"/>
          </w:tcPr>
          <w:p w14:paraId="6729425E"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(2)</w:t>
            </w:r>
          </w:p>
        </w:tc>
        <w:tc>
          <w:tcPr>
            <w:tcW w:w="683" w:type="dxa"/>
            <w:shd w:val="clear" w:color="auto" w:fill="FFFFFF"/>
          </w:tcPr>
          <w:p w14:paraId="34E3F201" w14:textId="77777777" w:rsidR="00F230AF" w:rsidRPr="00F230AF" w:rsidRDefault="00F230AF" w:rsidP="004A7CD5">
            <w:pPr>
              <w:pStyle w:val="Other0"/>
              <w:ind w:firstLine="160"/>
              <w:jc w:val="center"/>
              <w:rPr>
                <w:rFonts w:ascii="Times New Roman" w:hAnsi="Times New Roman" w:cs="Times New Roman"/>
                <w:sz w:val="28"/>
                <w:szCs w:val="28"/>
              </w:rPr>
            </w:pPr>
            <w:r w:rsidRPr="00F230AF">
              <w:rPr>
                <w:rFonts w:ascii="Times New Roman" w:hAnsi="Times New Roman" w:cs="Times New Roman"/>
                <w:sz w:val="28"/>
                <w:szCs w:val="28"/>
              </w:rPr>
              <w:t>(3)</w:t>
            </w:r>
          </w:p>
        </w:tc>
        <w:tc>
          <w:tcPr>
            <w:tcW w:w="603" w:type="dxa"/>
            <w:shd w:val="clear" w:color="auto" w:fill="FFFFFF"/>
            <w:vAlign w:val="center"/>
          </w:tcPr>
          <w:p w14:paraId="27C7F2BF" w14:textId="77777777" w:rsidR="00F230AF" w:rsidRPr="00F230AF" w:rsidRDefault="00F230AF" w:rsidP="004A7CD5">
            <w:pPr>
              <w:pStyle w:val="Other0"/>
              <w:ind w:firstLine="160"/>
              <w:rPr>
                <w:rFonts w:ascii="Times New Roman" w:hAnsi="Times New Roman" w:cs="Times New Roman"/>
                <w:sz w:val="28"/>
                <w:szCs w:val="28"/>
              </w:rPr>
            </w:pPr>
            <w:r w:rsidRPr="00F230AF">
              <w:rPr>
                <w:rFonts w:ascii="Times New Roman" w:hAnsi="Times New Roman" w:cs="Times New Roman"/>
                <w:sz w:val="28"/>
                <w:szCs w:val="28"/>
              </w:rPr>
              <w:t>(4)</w:t>
            </w:r>
          </w:p>
        </w:tc>
        <w:tc>
          <w:tcPr>
            <w:tcW w:w="496" w:type="dxa"/>
            <w:shd w:val="clear" w:color="auto" w:fill="FFFFFF"/>
            <w:vAlign w:val="center"/>
          </w:tcPr>
          <w:p w14:paraId="3CB84FD2" w14:textId="77777777" w:rsidR="00F230AF" w:rsidRPr="00F230AF" w:rsidRDefault="00F230AF" w:rsidP="004A7CD5">
            <w:pPr>
              <w:pStyle w:val="Other0"/>
              <w:ind w:firstLine="160"/>
              <w:rPr>
                <w:rFonts w:ascii="Times New Roman" w:hAnsi="Times New Roman" w:cs="Times New Roman"/>
                <w:sz w:val="28"/>
                <w:szCs w:val="28"/>
              </w:rPr>
            </w:pPr>
            <w:r w:rsidRPr="00F230AF">
              <w:rPr>
                <w:rFonts w:ascii="Times New Roman" w:hAnsi="Times New Roman" w:cs="Times New Roman"/>
                <w:sz w:val="28"/>
                <w:szCs w:val="28"/>
              </w:rPr>
              <w:t>(5)</w:t>
            </w:r>
          </w:p>
        </w:tc>
      </w:tr>
      <w:tr w:rsidR="00F230AF" w:rsidRPr="00F230AF" w14:paraId="31D34415" w14:textId="77777777" w:rsidTr="004A7CD5">
        <w:trPr>
          <w:trHeight w:val="20"/>
          <w:jc w:val="center"/>
        </w:trPr>
        <w:tc>
          <w:tcPr>
            <w:tcW w:w="597" w:type="dxa"/>
            <w:shd w:val="clear" w:color="auto" w:fill="FFFFFF"/>
          </w:tcPr>
          <w:p w14:paraId="3CE525BB" w14:textId="77777777" w:rsidR="00F230AF" w:rsidRPr="00F230AF" w:rsidRDefault="00F230AF" w:rsidP="004A7CD5">
            <w:pPr>
              <w:pStyle w:val="Other0"/>
              <w:jc w:val="center"/>
              <w:rPr>
                <w:rFonts w:ascii="Times New Roman" w:hAnsi="Times New Roman" w:cs="Times New Roman"/>
                <w:b/>
                <w:bCs/>
                <w:sz w:val="28"/>
                <w:szCs w:val="28"/>
              </w:rPr>
            </w:pPr>
            <w:r w:rsidRPr="00F230AF">
              <w:rPr>
                <w:rFonts w:ascii="Times New Roman" w:hAnsi="Times New Roman" w:cs="Times New Roman"/>
                <w:b/>
                <w:bCs/>
                <w:sz w:val="28"/>
                <w:szCs w:val="28"/>
              </w:rPr>
              <w:t>1</w:t>
            </w:r>
          </w:p>
        </w:tc>
        <w:tc>
          <w:tcPr>
            <w:tcW w:w="6676" w:type="dxa"/>
            <w:shd w:val="clear" w:color="auto" w:fill="FFFFFF"/>
            <w:vAlign w:val="bottom"/>
          </w:tcPr>
          <w:p w14:paraId="3DE55738" w14:textId="77777777" w:rsidR="00F230AF" w:rsidRPr="00F230AF" w:rsidRDefault="00F230AF" w:rsidP="004A7CD5">
            <w:pPr>
              <w:pStyle w:val="Other0"/>
              <w:jc w:val="both"/>
              <w:rPr>
                <w:rFonts w:ascii="Times New Roman" w:hAnsi="Times New Roman" w:cs="Times New Roman"/>
                <w:b/>
                <w:bCs/>
                <w:sz w:val="28"/>
                <w:szCs w:val="28"/>
              </w:rPr>
            </w:pPr>
            <w:r w:rsidRPr="00F230AF">
              <w:rPr>
                <w:rFonts w:ascii="Times New Roman" w:hAnsi="Times New Roman" w:cs="Times New Roman"/>
                <w:b/>
                <w:bCs/>
                <w:color w:val="000000"/>
                <w:sz w:val="28"/>
                <w:szCs w:val="28"/>
              </w:rPr>
              <w:t>Hiệu quả chỉ đạo thực hiện công tác quản lý nhà nước về dược, mỹ phẩm đối với Phòng y tế</w:t>
            </w:r>
          </w:p>
        </w:tc>
        <w:tc>
          <w:tcPr>
            <w:tcW w:w="683" w:type="dxa"/>
            <w:shd w:val="clear" w:color="auto" w:fill="FFFFFF"/>
          </w:tcPr>
          <w:p w14:paraId="224FC27B" w14:textId="77777777" w:rsidR="00F230AF" w:rsidRPr="00F230AF" w:rsidRDefault="00F230AF" w:rsidP="004A7CD5">
            <w:pPr>
              <w:jc w:val="center"/>
              <w:rPr>
                <w:b/>
                <w:bCs/>
                <w:sz w:val="28"/>
                <w:szCs w:val="28"/>
                <w:lang w:val="en-US"/>
              </w:rPr>
            </w:pPr>
            <w:r w:rsidRPr="00F230AF">
              <w:rPr>
                <w:b/>
                <w:bCs/>
                <w:sz w:val="28"/>
                <w:szCs w:val="28"/>
                <w:lang w:val="en-US"/>
              </w:rPr>
              <w:t>4</w:t>
            </w:r>
          </w:p>
        </w:tc>
        <w:tc>
          <w:tcPr>
            <w:tcW w:w="603" w:type="dxa"/>
            <w:shd w:val="clear" w:color="auto" w:fill="FFFFFF"/>
          </w:tcPr>
          <w:p w14:paraId="68E4B8EE" w14:textId="77777777" w:rsidR="00F230AF" w:rsidRPr="00F230AF" w:rsidRDefault="00F230AF" w:rsidP="004A7CD5">
            <w:pPr>
              <w:rPr>
                <w:b/>
                <w:bCs/>
                <w:sz w:val="28"/>
                <w:szCs w:val="28"/>
              </w:rPr>
            </w:pPr>
          </w:p>
        </w:tc>
        <w:tc>
          <w:tcPr>
            <w:tcW w:w="496" w:type="dxa"/>
            <w:shd w:val="clear" w:color="auto" w:fill="FFFFFF"/>
          </w:tcPr>
          <w:p w14:paraId="299770E8" w14:textId="77777777" w:rsidR="00F230AF" w:rsidRPr="00F230AF" w:rsidRDefault="00F230AF" w:rsidP="004A7CD5">
            <w:pPr>
              <w:rPr>
                <w:b/>
                <w:bCs/>
                <w:sz w:val="28"/>
                <w:szCs w:val="28"/>
              </w:rPr>
            </w:pPr>
          </w:p>
        </w:tc>
      </w:tr>
      <w:tr w:rsidR="00F230AF" w:rsidRPr="00F230AF" w14:paraId="01BA085C" w14:textId="77777777" w:rsidTr="004A7CD5">
        <w:trPr>
          <w:trHeight w:val="20"/>
          <w:jc w:val="center"/>
        </w:trPr>
        <w:tc>
          <w:tcPr>
            <w:tcW w:w="597" w:type="dxa"/>
            <w:shd w:val="clear" w:color="auto" w:fill="FFFFFF"/>
          </w:tcPr>
          <w:p w14:paraId="10E79E44"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1.1</w:t>
            </w:r>
          </w:p>
        </w:tc>
        <w:tc>
          <w:tcPr>
            <w:tcW w:w="6676" w:type="dxa"/>
            <w:shd w:val="clear" w:color="auto" w:fill="FFFFFF"/>
          </w:tcPr>
          <w:p w14:paraId="20AF58DE" w14:textId="77777777" w:rsidR="00F230AF" w:rsidRPr="00F230AF" w:rsidRDefault="00F230AF" w:rsidP="004A7CD5">
            <w:pPr>
              <w:pStyle w:val="Khc0"/>
              <w:ind w:left="-8" w:firstLine="0"/>
              <w:jc w:val="both"/>
              <w:rPr>
                <w:rFonts w:ascii="Times New Roman" w:hAnsi="Times New Roman" w:cs="Times New Roman"/>
              </w:rPr>
            </w:pPr>
            <w:r w:rsidRPr="00F230AF">
              <w:rPr>
                <w:rFonts w:ascii="Times New Roman" w:hAnsi="Times New Roman" w:cs="Times New Roman"/>
                <w:color w:val="000000"/>
              </w:rPr>
              <w:t>Trình UBND huyện ban hành theo thẩm quyền các văn bản quản lý về dược, mỹ phẩm tại địa phương theo yêu cầu quản lý của UBND Huyện (nếu có).</w:t>
            </w:r>
          </w:p>
          <w:p w14:paraId="01F0FF0A" w14:textId="77777777" w:rsidR="00F230AF" w:rsidRPr="00F230AF" w:rsidRDefault="00F230AF" w:rsidP="004A7CD5">
            <w:pPr>
              <w:pStyle w:val="Other0"/>
              <w:numPr>
                <w:ilvl w:val="0"/>
                <w:numId w:val="3"/>
              </w:numPr>
              <w:tabs>
                <w:tab w:val="left" w:pos="149"/>
              </w:tabs>
              <w:jc w:val="both"/>
              <w:rPr>
                <w:rFonts w:ascii="Times New Roman" w:hAnsi="Times New Roman" w:cs="Times New Roman"/>
                <w:sz w:val="28"/>
                <w:szCs w:val="28"/>
              </w:rPr>
            </w:pPr>
            <w:r w:rsidRPr="00F230AF">
              <w:rPr>
                <w:rFonts w:ascii="Times New Roman" w:hAnsi="Times New Roman" w:cs="Times New Roman"/>
                <w:sz w:val="28"/>
                <w:szCs w:val="28"/>
              </w:rPr>
              <w:t>Có thực hiện:    0,5 điểm</w:t>
            </w:r>
          </w:p>
          <w:p w14:paraId="1574D390" w14:textId="77777777" w:rsidR="00F230AF" w:rsidRPr="00F230AF" w:rsidRDefault="00F230AF" w:rsidP="004A7CD5">
            <w:pPr>
              <w:pStyle w:val="Other0"/>
              <w:numPr>
                <w:ilvl w:val="0"/>
                <w:numId w:val="3"/>
              </w:numPr>
              <w:tabs>
                <w:tab w:val="left" w:pos="144"/>
              </w:tabs>
              <w:jc w:val="both"/>
              <w:rPr>
                <w:rFonts w:ascii="Times New Roman" w:hAnsi="Times New Roman" w:cs="Times New Roman"/>
                <w:sz w:val="28"/>
                <w:szCs w:val="28"/>
              </w:rPr>
            </w:pPr>
            <w:r w:rsidRPr="00F230AF">
              <w:rPr>
                <w:rFonts w:ascii="Times New Roman" w:hAnsi="Times New Roman" w:cs="Times New Roman"/>
                <w:sz w:val="28"/>
                <w:szCs w:val="28"/>
              </w:rPr>
              <w:t>Không thực hiện: 0 điểm</w:t>
            </w:r>
          </w:p>
          <w:p w14:paraId="3DE5063E" w14:textId="77777777" w:rsidR="00F230AF" w:rsidRPr="00F230AF" w:rsidRDefault="00F230AF" w:rsidP="004A7CD5">
            <w:pPr>
              <w:pStyle w:val="Other0"/>
              <w:jc w:val="both"/>
              <w:rPr>
                <w:rFonts w:ascii="Times New Roman" w:hAnsi="Times New Roman" w:cs="Times New Roman"/>
                <w:sz w:val="28"/>
                <w:szCs w:val="28"/>
                <w:lang w:val="id-ID"/>
              </w:rPr>
            </w:pPr>
            <w:r w:rsidRPr="00F230AF">
              <w:rPr>
                <w:rFonts w:ascii="Times New Roman" w:hAnsi="Times New Roman" w:cs="Times New Roman"/>
                <w:sz w:val="28"/>
                <w:szCs w:val="28"/>
                <w:lang w:val="id-ID"/>
              </w:rPr>
              <w:t>* Kiểm tra văn bản được ban hành</w:t>
            </w:r>
          </w:p>
        </w:tc>
        <w:tc>
          <w:tcPr>
            <w:tcW w:w="683" w:type="dxa"/>
            <w:shd w:val="clear" w:color="auto" w:fill="FFFFFF"/>
          </w:tcPr>
          <w:p w14:paraId="162D5B95" w14:textId="77777777" w:rsidR="00F230AF" w:rsidRPr="00F230AF" w:rsidRDefault="00F230AF" w:rsidP="004A7CD5">
            <w:pPr>
              <w:jc w:val="center"/>
              <w:rPr>
                <w:sz w:val="28"/>
                <w:szCs w:val="28"/>
                <w:lang w:val="en-US"/>
              </w:rPr>
            </w:pPr>
            <w:r w:rsidRPr="00F230AF">
              <w:rPr>
                <w:sz w:val="28"/>
                <w:szCs w:val="28"/>
                <w:lang w:val="en-US"/>
              </w:rPr>
              <w:t>0,5</w:t>
            </w:r>
          </w:p>
        </w:tc>
        <w:tc>
          <w:tcPr>
            <w:tcW w:w="603" w:type="dxa"/>
            <w:shd w:val="clear" w:color="auto" w:fill="FFFFFF"/>
          </w:tcPr>
          <w:p w14:paraId="651F1B8C" w14:textId="77777777" w:rsidR="00F230AF" w:rsidRPr="00F230AF" w:rsidRDefault="00F230AF" w:rsidP="004A7CD5">
            <w:pPr>
              <w:rPr>
                <w:sz w:val="28"/>
                <w:szCs w:val="28"/>
              </w:rPr>
            </w:pPr>
          </w:p>
        </w:tc>
        <w:tc>
          <w:tcPr>
            <w:tcW w:w="496" w:type="dxa"/>
            <w:shd w:val="clear" w:color="auto" w:fill="FFFFFF"/>
          </w:tcPr>
          <w:p w14:paraId="7570C171" w14:textId="77777777" w:rsidR="00F230AF" w:rsidRPr="00F230AF" w:rsidRDefault="00F230AF" w:rsidP="004A7CD5">
            <w:pPr>
              <w:rPr>
                <w:sz w:val="28"/>
                <w:szCs w:val="28"/>
              </w:rPr>
            </w:pPr>
          </w:p>
        </w:tc>
      </w:tr>
      <w:tr w:rsidR="00F230AF" w:rsidRPr="00F230AF" w14:paraId="05A81ECE" w14:textId="77777777" w:rsidTr="004A7CD5">
        <w:trPr>
          <w:trHeight w:val="20"/>
          <w:jc w:val="center"/>
        </w:trPr>
        <w:tc>
          <w:tcPr>
            <w:tcW w:w="597" w:type="dxa"/>
            <w:shd w:val="clear" w:color="auto" w:fill="FFFFFF"/>
          </w:tcPr>
          <w:p w14:paraId="58DF7215"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1.2</w:t>
            </w:r>
          </w:p>
        </w:tc>
        <w:tc>
          <w:tcPr>
            <w:tcW w:w="6676" w:type="dxa"/>
            <w:shd w:val="clear" w:color="auto" w:fill="FFFFFF"/>
          </w:tcPr>
          <w:p w14:paraId="0F288679" w14:textId="77777777" w:rsidR="00F230AF" w:rsidRPr="00F230AF" w:rsidRDefault="00F230AF" w:rsidP="004A7CD5">
            <w:pPr>
              <w:pStyle w:val="Khc0"/>
              <w:ind w:left="-8" w:firstLine="0"/>
              <w:jc w:val="both"/>
              <w:rPr>
                <w:rFonts w:ascii="Times New Roman" w:hAnsi="Times New Roman" w:cs="Times New Roman"/>
              </w:rPr>
            </w:pPr>
            <w:r w:rsidRPr="00F230AF">
              <w:rPr>
                <w:rFonts w:ascii="Times New Roman" w:hAnsi="Times New Roman" w:cs="Times New Roman"/>
                <w:color w:val="000000"/>
              </w:rPr>
              <w:t>Phổ biến, hướng dẫn tập huấn cho cơ sở kinh doanh dược, mỹ phẩm trên địa bàn thực hiện các văn bản quy phạm pháp luật, các quy định mới ban hành về quản lý dược, mỹ phẩm:</w:t>
            </w:r>
          </w:p>
          <w:p w14:paraId="20BB7739" w14:textId="77777777" w:rsidR="00F230AF" w:rsidRPr="00F230AF" w:rsidRDefault="00F230AF" w:rsidP="004A7CD5">
            <w:pPr>
              <w:pStyle w:val="Other0"/>
              <w:numPr>
                <w:ilvl w:val="0"/>
                <w:numId w:val="3"/>
              </w:numPr>
              <w:tabs>
                <w:tab w:val="left" w:pos="149"/>
              </w:tabs>
              <w:jc w:val="both"/>
              <w:rPr>
                <w:rFonts w:ascii="Times New Roman" w:hAnsi="Times New Roman" w:cs="Times New Roman"/>
                <w:sz w:val="28"/>
                <w:szCs w:val="28"/>
              </w:rPr>
            </w:pPr>
            <w:r w:rsidRPr="00F230AF">
              <w:rPr>
                <w:rFonts w:ascii="Times New Roman" w:hAnsi="Times New Roman" w:cs="Times New Roman"/>
                <w:sz w:val="28"/>
                <w:szCs w:val="28"/>
              </w:rPr>
              <w:t>Có thực hiện:      0,5 điểm</w:t>
            </w:r>
          </w:p>
          <w:p w14:paraId="52D98013" w14:textId="77777777" w:rsidR="00F230AF" w:rsidRPr="00F230AF" w:rsidRDefault="00F230AF" w:rsidP="004A7CD5">
            <w:pPr>
              <w:pStyle w:val="Other0"/>
              <w:numPr>
                <w:ilvl w:val="0"/>
                <w:numId w:val="3"/>
              </w:numPr>
              <w:tabs>
                <w:tab w:val="left" w:pos="144"/>
              </w:tabs>
              <w:jc w:val="both"/>
              <w:rPr>
                <w:rFonts w:ascii="Times New Roman" w:hAnsi="Times New Roman" w:cs="Times New Roman"/>
                <w:sz w:val="28"/>
                <w:szCs w:val="28"/>
              </w:rPr>
            </w:pPr>
            <w:r w:rsidRPr="00F230AF">
              <w:rPr>
                <w:rFonts w:ascii="Times New Roman" w:hAnsi="Times New Roman" w:cs="Times New Roman"/>
                <w:sz w:val="28"/>
                <w:szCs w:val="28"/>
              </w:rPr>
              <w:t>Không thực hiện: 0 điểm</w:t>
            </w:r>
          </w:p>
          <w:p w14:paraId="7D1345D8" w14:textId="77777777" w:rsidR="00F230AF" w:rsidRPr="00F230AF" w:rsidRDefault="00F230AF" w:rsidP="004A7CD5">
            <w:pPr>
              <w:pStyle w:val="Other0"/>
              <w:jc w:val="both"/>
              <w:rPr>
                <w:rFonts w:ascii="Times New Roman" w:hAnsi="Times New Roman" w:cs="Times New Roman"/>
                <w:sz w:val="28"/>
                <w:szCs w:val="28"/>
                <w:lang w:val="id-ID"/>
              </w:rPr>
            </w:pPr>
            <w:r w:rsidRPr="00F230AF">
              <w:rPr>
                <w:rFonts w:ascii="Times New Roman" w:hAnsi="Times New Roman" w:cs="Times New Roman"/>
                <w:sz w:val="28"/>
                <w:szCs w:val="28"/>
                <w:lang w:val="id-ID"/>
              </w:rPr>
              <w:t>*</w:t>
            </w:r>
            <w:r w:rsidRPr="00F230AF">
              <w:rPr>
                <w:rFonts w:ascii="Times New Roman" w:hAnsi="Times New Roman" w:cs="Times New Roman"/>
                <w:iCs/>
                <w:sz w:val="28"/>
                <w:szCs w:val="28"/>
                <w:lang w:val="id-ID"/>
              </w:rPr>
              <w:t xml:space="preserve"> Kiểm tra báo cáo của phòng y tế </w:t>
            </w:r>
            <w:r w:rsidRPr="00F230AF">
              <w:rPr>
                <w:rFonts w:ascii="Times New Roman" w:hAnsi="Times New Roman" w:cs="Times New Roman"/>
                <w:iCs/>
                <w:sz w:val="28"/>
                <w:szCs w:val="28"/>
              </w:rPr>
              <w:t>gửi</w:t>
            </w:r>
            <w:r w:rsidRPr="00F230AF">
              <w:rPr>
                <w:rFonts w:ascii="Times New Roman" w:hAnsi="Times New Roman" w:cs="Times New Roman"/>
                <w:iCs/>
                <w:sz w:val="28"/>
                <w:szCs w:val="28"/>
                <w:lang w:val="id-ID"/>
              </w:rPr>
              <w:t xml:space="preserve"> Sở</w:t>
            </w:r>
            <w:r w:rsidRPr="00F230AF">
              <w:rPr>
                <w:rFonts w:ascii="Times New Roman" w:hAnsi="Times New Roman" w:cs="Times New Roman"/>
                <w:sz w:val="28"/>
                <w:szCs w:val="28"/>
                <w:lang w:val="id-ID"/>
              </w:rPr>
              <w:t xml:space="preserve"> Y tế</w:t>
            </w:r>
          </w:p>
        </w:tc>
        <w:tc>
          <w:tcPr>
            <w:tcW w:w="683" w:type="dxa"/>
            <w:shd w:val="clear" w:color="auto" w:fill="FFFFFF"/>
          </w:tcPr>
          <w:p w14:paraId="676B73B7" w14:textId="77777777" w:rsidR="00F230AF" w:rsidRPr="00F230AF" w:rsidRDefault="00F230AF" w:rsidP="004A7CD5">
            <w:pPr>
              <w:jc w:val="center"/>
              <w:rPr>
                <w:sz w:val="28"/>
                <w:szCs w:val="28"/>
                <w:lang w:val="en-US"/>
              </w:rPr>
            </w:pPr>
            <w:r w:rsidRPr="00F230AF">
              <w:rPr>
                <w:sz w:val="28"/>
                <w:szCs w:val="28"/>
                <w:lang w:val="en-US"/>
              </w:rPr>
              <w:t>0,5</w:t>
            </w:r>
          </w:p>
        </w:tc>
        <w:tc>
          <w:tcPr>
            <w:tcW w:w="603" w:type="dxa"/>
            <w:shd w:val="clear" w:color="auto" w:fill="FFFFFF"/>
          </w:tcPr>
          <w:p w14:paraId="20432440" w14:textId="77777777" w:rsidR="00F230AF" w:rsidRPr="00F230AF" w:rsidRDefault="00F230AF" w:rsidP="004A7CD5">
            <w:pPr>
              <w:rPr>
                <w:sz w:val="28"/>
                <w:szCs w:val="28"/>
              </w:rPr>
            </w:pPr>
          </w:p>
        </w:tc>
        <w:tc>
          <w:tcPr>
            <w:tcW w:w="496" w:type="dxa"/>
            <w:shd w:val="clear" w:color="auto" w:fill="FFFFFF"/>
          </w:tcPr>
          <w:p w14:paraId="4AD26CE3" w14:textId="77777777" w:rsidR="00F230AF" w:rsidRPr="00F230AF" w:rsidRDefault="00F230AF" w:rsidP="004A7CD5">
            <w:pPr>
              <w:rPr>
                <w:sz w:val="28"/>
                <w:szCs w:val="28"/>
              </w:rPr>
            </w:pPr>
          </w:p>
        </w:tc>
      </w:tr>
      <w:tr w:rsidR="00F230AF" w:rsidRPr="00F230AF" w14:paraId="622F695C" w14:textId="77777777" w:rsidTr="004A7CD5">
        <w:trPr>
          <w:trHeight w:val="20"/>
          <w:jc w:val="center"/>
        </w:trPr>
        <w:tc>
          <w:tcPr>
            <w:tcW w:w="597" w:type="dxa"/>
            <w:shd w:val="clear" w:color="auto" w:fill="FFFFFF"/>
          </w:tcPr>
          <w:p w14:paraId="1DB26C40"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1.3</w:t>
            </w:r>
          </w:p>
        </w:tc>
        <w:tc>
          <w:tcPr>
            <w:tcW w:w="6676" w:type="dxa"/>
            <w:shd w:val="clear" w:color="auto" w:fill="FFFFFF"/>
          </w:tcPr>
          <w:p w14:paraId="60EF9B8E" w14:textId="77777777" w:rsidR="00F230AF" w:rsidRPr="00F230AF" w:rsidRDefault="00F230AF" w:rsidP="004A7CD5">
            <w:pPr>
              <w:pStyle w:val="Khc0"/>
              <w:ind w:left="-8" w:firstLine="0"/>
              <w:jc w:val="both"/>
              <w:rPr>
                <w:rFonts w:ascii="Times New Roman" w:hAnsi="Times New Roman" w:cs="Times New Roman"/>
              </w:rPr>
            </w:pPr>
            <w:r w:rsidRPr="00F230AF">
              <w:rPr>
                <w:rFonts w:ascii="Times New Roman" w:hAnsi="Times New Roman" w:cs="Times New Roman"/>
                <w:color w:val="000000"/>
              </w:rPr>
              <w:t>Tổ chức tự thanh tra, kiểm tra cơ sở kinh doanh dược, mỹ phẩm trên địa bàn</w:t>
            </w:r>
          </w:p>
          <w:p w14:paraId="632F7B4A" w14:textId="77777777" w:rsidR="00F230AF" w:rsidRPr="00F230AF" w:rsidRDefault="00F230AF" w:rsidP="004A7CD5">
            <w:pPr>
              <w:pStyle w:val="Other0"/>
              <w:numPr>
                <w:ilvl w:val="0"/>
                <w:numId w:val="3"/>
              </w:numPr>
              <w:tabs>
                <w:tab w:val="left" w:pos="149"/>
              </w:tabs>
              <w:jc w:val="both"/>
              <w:rPr>
                <w:rFonts w:ascii="Times New Roman" w:hAnsi="Times New Roman" w:cs="Times New Roman"/>
                <w:sz w:val="28"/>
                <w:szCs w:val="28"/>
              </w:rPr>
            </w:pPr>
            <w:r w:rsidRPr="00F230AF">
              <w:rPr>
                <w:rFonts w:ascii="Times New Roman" w:hAnsi="Times New Roman" w:cs="Times New Roman"/>
                <w:sz w:val="28"/>
                <w:szCs w:val="28"/>
              </w:rPr>
              <w:t>Có thực hiện:      1 điểm</w:t>
            </w:r>
          </w:p>
          <w:p w14:paraId="2F99A485" w14:textId="77777777" w:rsidR="00F230AF" w:rsidRPr="00F230AF" w:rsidRDefault="00F230AF" w:rsidP="004A7CD5">
            <w:pPr>
              <w:pStyle w:val="Other0"/>
              <w:numPr>
                <w:ilvl w:val="0"/>
                <w:numId w:val="3"/>
              </w:numPr>
              <w:tabs>
                <w:tab w:val="left" w:pos="144"/>
              </w:tabs>
              <w:jc w:val="both"/>
              <w:rPr>
                <w:rFonts w:ascii="Times New Roman" w:hAnsi="Times New Roman" w:cs="Times New Roman"/>
                <w:sz w:val="28"/>
                <w:szCs w:val="28"/>
              </w:rPr>
            </w:pPr>
            <w:r w:rsidRPr="00F230AF">
              <w:rPr>
                <w:rFonts w:ascii="Times New Roman" w:hAnsi="Times New Roman" w:cs="Times New Roman"/>
                <w:sz w:val="28"/>
                <w:szCs w:val="28"/>
              </w:rPr>
              <w:t>Không thực hiện: 0 điểm</w:t>
            </w:r>
          </w:p>
          <w:p w14:paraId="3449459A" w14:textId="77777777" w:rsidR="00F230AF" w:rsidRPr="00F230AF" w:rsidRDefault="00F230AF" w:rsidP="004A7CD5">
            <w:pPr>
              <w:pStyle w:val="Other0"/>
              <w:rPr>
                <w:rFonts w:ascii="Times New Roman" w:hAnsi="Times New Roman" w:cs="Times New Roman"/>
                <w:sz w:val="28"/>
                <w:szCs w:val="28"/>
                <w:lang w:val="id-ID"/>
              </w:rPr>
            </w:pPr>
            <w:r w:rsidRPr="00F230AF">
              <w:rPr>
                <w:rFonts w:ascii="Times New Roman" w:hAnsi="Times New Roman" w:cs="Times New Roman"/>
                <w:iCs/>
                <w:sz w:val="28"/>
                <w:szCs w:val="28"/>
                <w:lang w:val="id-ID"/>
              </w:rPr>
              <w:t xml:space="preserve">* Kiểm tra báo cáo của Phòng </w:t>
            </w:r>
            <w:r w:rsidRPr="00F230AF">
              <w:rPr>
                <w:rFonts w:ascii="Times New Roman" w:hAnsi="Times New Roman" w:cs="Times New Roman"/>
                <w:iCs/>
                <w:sz w:val="28"/>
                <w:szCs w:val="28"/>
              </w:rPr>
              <w:t>Y</w:t>
            </w:r>
            <w:r w:rsidRPr="00F230AF">
              <w:rPr>
                <w:rFonts w:ascii="Times New Roman" w:hAnsi="Times New Roman" w:cs="Times New Roman"/>
                <w:iCs/>
                <w:sz w:val="28"/>
                <w:szCs w:val="28"/>
                <w:lang w:val="id-ID"/>
              </w:rPr>
              <w:t xml:space="preserve"> tế </w:t>
            </w:r>
            <w:r w:rsidRPr="00F230AF">
              <w:rPr>
                <w:rFonts w:ascii="Times New Roman" w:hAnsi="Times New Roman" w:cs="Times New Roman"/>
                <w:iCs/>
                <w:sz w:val="28"/>
                <w:szCs w:val="28"/>
              </w:rPr>
              <w:t>gửi</w:t>
            </w:r>
            <w:r w:rsidRPr="00F230AF">
              <w:rPr>
                <w:rFonts w:ascii="Times New Roman" w:hAnsi="Times New Roman" w:cs="Times New Roman"/>
                <w:iCs/>
                <w:sz w:val="28"/>
                <w:szCs w:val="28"/>
                <w:lang w:val="id-ID"/>
              </w:rPr>
              <w:t xml:space="preserve"> Sở</w:t>
            </w:r>
            <w:r w:rsidRPr="00F230AF">
              <w:rPr>
                <w:rFonts w:ascii="Times New Roman" w:hAnsi="Times New Roman" w:cs="Times New Roman"/>
                <w:sz w:val="28"/>
                <w:szCs w:val="28"/>
                <w:lang w:val="id-ID"/>
              </w:rPr>
              <w:t xml:space="preserve"> Y tế</w:t>
            </w:r>
          </w:p>
        </w:tc>
        <w:tc>
          <w:tcPr>
            <w:tcW w:w="683" w:type="dxa"/>
            <w:shd w:val="clear" w:color="auto" w:fill="FFFFFF"/>
          </w:tcPr>
          <w:p w14:paraId="7A000321" w14:textId="77777777" w:rsidR="00F230AF" w:rsidRPr="00F230AF" w:rsidRDefault="00F230AF" w:rsidP="004A7CD5">
            <w:pPr>
              <w:jc w:val="center"/>
              <w:rPr>
                <w:sz w:val="28"/>
                <w:szCs w:val="28"/>
                <w:lang w:val="en-US"/>
              </w:rPr>
            </w:pPr>
            <w:r w:rsidRPr="00F230AF">
              <w:rPr>
                <w:sz w:val="28"/>
                <w:szCs w:val="28"/>
                <w:lang w:val="en-US"/>
              </w:rPr>
              <w:t>0,5</w:t>
            </w:r>
          </w:p>
        </w:tc>
        <w:tc>
          <w:tcPr>
            <w:tcW w:w="603" w:type="dxa"/>
            <w:shd w:val="clear" w:color="auto" w:fill="FFFFFF"/>
          </w:tcPr>
          <w:p w14:paraId="6D84EF30" w14:textId="77777777" w:rsidR="00F230AF" w:rsidRPr="00F230AF" w:rsidRDefault="00F230AF" w:rsidP="004A7CD5">
            <w:pPr>
              <w:rPr>
                <w:sz w:val="28"/>
                <w:szCs w:val="28"/>
              </w:rPr>
            </w:pPr>
          </w:p>
        </w:tc>
        <w:tc>
          <w:tcPr>
            <w:tcW w:w="496" w:type="dxa"/>
            <w:shd w:val="clear" w:color="auto" w:fill="FFFFFF"/>
          </w:tcPr>
          <w:p w14:paraId="1FD8FB5A" w14:textId="77777777" w:rsidR="00F230AF" w:rsidRPr="00F230AF" w:rsidRDefault="00F230AF" w:rsidP="004A7CD5">
            <w:pPr>
              <w:rPr>
                <w:sz w:val="28"/>
                <w:szCs w:val="28"/>
              </w:rPr>
            </w:pPr>
          </w:p>
        </w:tc>
      </w:tr>
      <w:tr w:rsidR="00F230AF" w:rsidRPr="00F230AF" w14:paraId="598AD1AC" w14:textId="77777777" w:rsidTr="004A7CD5">
        <w:trPr>
          <w:trHeight w:val="20"/>
          <w:jc w:val="center"/>
        </w:trPr>
        <w:tc>
          <w:tcPr>
            <w:tcW w:w="597" w:type="dxa"/>
            <w:shd w:val="clear" w:color="auto" w:fill="FFFFFF"/>
          </w:tcPr>
          <w:p w14:paraId="4FE9DB11"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1.4</w:t>
            </w:r>
          </w:p>
        </w:tc>
        <w:tc>
          <w:tcPr>
            <w:tcW w:w="6676" w:type="dxa"/>
            <w:shd w:val="clear" w:color="auto" w:fill="FFFFFF"/>
            <w:vAlign w:val="bottom"/>
          </w:tcPr>
          <w:p w14:paraId="5986038D" w14:textId="77777777" w:rsidR="00F230AF" w:rsidRPr="00F230AF" w:rsidRDefault="00F230AF" w:rsidP="004A7CD5">
            <w:pPr>
              <w:shd w:val="clear" w:color="auto" w:fill="FFFFFF"/>
              <w:jc w:val="both"/>
              <w:rPr>
                <w:iCs/>
                <w:sz w:val="28"/>
                <w:szCs w:val="28"/>
              </w:rPr>
            </w:pPr>
            <w:r w:rsidRPr="00F230AF">
              <w:rPr>
                <w:iCs/>
                <w:sz w:val="28"/>
                <w:szCs w:val="28"/>
              </w:rPr>
              <w:t>Chỉ đạo, giám sát việc thu hồi thuốc</w:t>
            </w:r>
            <w:r w:rsidRPr="00F230AF">
              <w:rPr>
                <w:iCs/>
                <w:sz w:val="28"/>
                <w:szCs w:val="28"/>
                <w:lang w:val="en-US"/>
              </w:rPr>
              <w:t xml:space="preserve"> </w:t>
            </w:r>
            <w:r w:rsidRPr="00F230AF">
              <w:rPr>
                <w:iCs/>
                <w:sz w:val="28"/>
                <w:szCs w:val="28"/>
              </w:rPr>
              <w:t>không đạt tiêu chuẩn chất lượng:</w:t>
            </w:r>
          </w:p>
          <w:p w14:paraId="0543130A" w14:textId="77777777" w:rsidR="00F230AF" w:rsidRPr="00F230AF" w:rsidRDefault="00F230AF" w:rsidP="004A7CD5">
            <w:pPr>
              <w:shd w:val="clear" w:color="auto" w:fill="FFFFFF"/>
              <w:jc w:val="both"/>
              <w:rPr>
                <w:sz w:val="28"/>
                <w:szCs w:val="28"/>
              </w:rPr>
            </w:pPr>
            <w:r w:rsidRPr="00F230AF">
              <w:rPr>
                <w:sz w:val="28"/>
                <w:szCs w:val="28"/>
              </w:rPr>
              <w:t>- Có văn bản chỉ đạo và thực hiện việc giám sát các đơn vị thu hồi kịp thời và có báo cáo về Sở Y tế: 1 điểm</w:t>
            </w:r>
          </w:p>
          <w:p w14:paraId="793E1FCD" w14:textId="77777777" w:rsidR="00F230AF" w:rsidRPr="00F230AF" w:rsidRDefault="00F230AF" w:rsidP="004A7CD5">
            <w:pPr>
              <w:shd w:val="clear" w:color="auto" w:fill="FFFFFF"/>
              <w:jc w:val="both"/>
              <w:rPr>
                <w:iCs/>
                <w:sz w:val="28"/>
                <w:szCs w:val="28"/>
              </w:rPr>
            </w:pPr>
            <w:r w:rsidRPr="00F230AF">
              <w:rPr>
                <w:sz w:val="28"/>
                <w:szCs w:val="28"/>
              </w:rPr>
              <w:t>- Chỉ có văn bản chỉ đạo, thực hiện giám sát, nhưng không báo cáo về Sở Y tế theo yêu cầu: 0,5 điểm.</w:t>
            </w:r>
          </w:p>
          <w:p w14:paraId="5F56EC03" w14:textId="77777777" w:rsidR="00F230AF" w:rsidRPr="00F230AF" w:rsidRDefault="00F230AF" w:rsidP="004A7CD5">
            <w:pPr>
              <w:shd w:val="clear" w:color="auto" w:fill="FFFFFF"/>
              <w:jc w:val="both"/>
              <w:rPr>
                <w:sz w:val="28"/>
                <w:szCs w:val="28"/>
              </w:rPr>
            </w:pPr>
            <w:r w:rsidRPr="00F230AF">
              <w:rPr>
                <w:sz w:val="28"/>
                <w:szCs w:val="28"/>
              </w:rPr>
              <w:t>- Chỉ đạo, giám sát các đơn vị thu hồi không kịp thời: 0 điểm</w:t>
            </w:r>
          </w:p>
          <w:p w14:paraId="24A928B3" w14:textId="77777777" w:rsidR="00F230AF" w:rsidRPr="00F230AF" w:rsidRDefault="00F230AF" w:rsidP="004A7CD5">
            <w:pPr>
              <w:shd w:val="clear" w:color="auto" w:fill="FFFFFF"/>
              <w:jc w:val="both"/>
              <w:rPr>
                <w:b/>
                <w:iCs/>
                <w:sz w:val="28"/>
                <w:szCs w:val="28"/>
              </w:rPr>
            </w:pPr>
            <w:r w:rsidRPr="00F230AF">
              <w:rPr>
                <w:b/>
                <w:iCs/>
                <w:sz w:val="28"/>
                <w:szCs w:val="28"/>
              </w:rPr>
              <w:t xml:space="preserve">Điểm phạt: Trừ 1 điểm (-1) đối với Phòng Y tế không giám sát hoặc vẫn còn thuốc bị thu hồi lưu hành trên địa bàn </w:t>
            </w:r>
          </w:p>
          <w:p w14:paraId="088B2D4D" w14:textId="77777777" w:rsidR="00F230AF" w:rsidRPr="00F230AF" w:rsidRDefault="00F230AF" w:rsidP="004A7CD5">
            <w:pPr>
              <w:pStyle w:val="Other0"/>
              <w:rPr>
                <w:rFonts w:ascii="Times New Roman" w:hAnsi="Times New Roman" w:cs="Times New Roman"/>
                <w:sz w:val="28"/>
                <w:szCs w:val="28"/>
                <w:lang w:val="id-ID"/>
              </w:rPr>
            </w:pPr>
            <w:r w:rsidRPr="00F230AF">
              <w:rPr>
                <w:rFonts w:ascii="Times New Roman" w:hAnsi="Times New Roman" w:cs="Times New Roman"/>
                <w:sz w:val="28"/>
                <w:szCs w:val="28"/>
                <w:lang w:val="id-ID"/>
              </w:rPr>
              <w:t>* Kiểm tra văn bản lưu tại đơn vị.</w:t>
            </w:r>
          </w:p>
        </w:tc>
        <w:tc>
          <w:tcPr>
            <w:tcW w:w="683" w:type="dxa"/>
            <w:shd w:val="clear" w:color="auto" w:fill="FFFFFF"/>
          </w:tcPr>
          <w:p w14:paraId="5E55A761" w14:textId="77777777" w:rsidR="00F230AF" w:rsidRPr="00F230AF" w:rsidRDefault="00F230AF" w:rsidP="004A7CD5">
            <w:pPr>
              <w:jc w:val="center"/>
              <w:rPr>
                <w:sz w:val="28"/>
                <w:szCs w:val="28"/>
                <w:lang w:val="en-US"/>
              </w:rPr>
            </w:pPr>
            <w:r w:rsidRPr="00F230AF">
              <w:rPr>
                <w:sz w:val="28"/>
                <w:szCs w:val="28"/>
                <w:lang w:val="en-US"/>
              </w:rPr>
              <w:t>1</w:t>
            </w:r>
          </w:p>
        </w:tc>
        <w:tc>
          <w:tcPr>
            <w:tcW w:w="603" w:type="dxa"/>
            <w:shd w:val="clear" w:color="auto" w:fill="FFFFFF"/>
          </w:tcPr>
          <w:p w14:paraId="17032E39" w14:textId="77777777" w:rsidR="00F230AF" w:rsidRPr="00F230AF" w:rsidRDefault="00F230AF" w:rsidP="004A7CD5">
            <w:pPr>
              <w:rPr>
                <w:sz w:val="28"/>
                <w:szCs w:val="28"/>
              </w:rPr>
            </w:pPr>
          </w:p>
        </w:tc>
        <w:tc>
          <w:tcPr>
            <w:tcW w:w="496" w:type="dxa"/>
            <w:shd w:val="clear" w:color="auto" w:fill="FFFFFF"/>
          </w:tcPr>
          <w:p w14:paraId="70110F74" w14:textId="77777777" w:rsidR="00F230AF" w:rsidRPr="00F230AF" w:rsidRDefault="00F230AF" w:rsidP="004A7CD5">
            <w:pPr>
              <w:rPr>
                <w:sz w:val="28"/>
                <w:szCs w:val="28"/>
              </w:rPr>
            </w:pPr>
          </w:p>
        </w:tc>
      </w:tr>
      <w:tr w:rsidR="00F230AF" w:rsidRPr="00F230AF" w14:paraId="366AABDA" w14:textId="77777777" w:rsidTr="004A7CD5">
        <w:trPr>
          <w:trHeight w:val="20"/>
          <w:jc w:val="center"/>
        </w:trPr>
        <w:tc>
          <w:tcPr>
            <w:tcW w:w="597" w:type="dxa"/>
            <w:shd w:val="clear" w:color="auto" w:fill="FFFFFF"/>
          </w:tcPr>
          <w:p w14:paraId="3D9A8921"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1.5</w:t>
            </w:r>
          </w:p>
        </w:tc>
        <w:tc>
          <w:tcPr>
            <w:tcW w:w="6676" w:type="dxa"/>
            <w:shd w:val="clear" w:color="auto" w:fill="FFFFFF"/>
            <w:vAlign w:val="bottom"/>
          </w:tcPr>
          <w:p w14:paraId="6C8B8210" w14:textId="77777777" w:rsidR="00F230AF" w:rsidRPr="00F230AF" w:rsidRDefault="00F230AF" w:rsidP="004A7CD5">
            <w:pPr>
              <w:pStyle w:val="Other0"/>
              <w:rPr>
                <w:rFonts w:ascii="Times New Roman" w:hAnsi="Times New Roman" w:cs="Times New Roman"/>
                <w:sz w:val="28"/>
                <w:szCs w:val="28"/>
              </w:rPr>
            </w:pPr>
            <w:r w:rsidRPr="00F230AF">
              <w:rPr>
                <w:rFonts w:ascii="Times New Roman" w:hAnsi="Times New Roman" w:cs="Times New Roman"/>
                <w:sz w:val="28"/>
                <w:szCs w:val="28"/>
              </w:rPr>
              <w:t>Tổ chức phối hợp liên ngành trong công tác quản lý mỹ phẩm tại địa phương:</w:t>
            </w:r>
          </w:p>
          <w:p w14:paraId="3F09A02A" w14:textId="77777777" w:rsidR="00F230AF" w:rsidRPr="00F230AF" w:rsidRDefault="00F230AF" w:rsidP="004A7CD5">
            <w:pPr>
              <w:pStyle w:val="Other0"/>
              <w:numPr>
                <w:ilvl w:val="0"/>
                <w:numId w:val="3"/>
              </w:numPr>
              <w:tabs>
                <w:tab w:val="left" w:pos="149"/>
              </w:tabs>
              <w:jc w:val="both"/>
              <w:rPr>
                <w:rFonts w:ascii="Times New Roman" w:hAnsi="Times New Roman" w:cs="Times New Roman"/>
                <w:sz w:val="28"/>
                <w:szCs w:val="28"/>
              </w:rPr>
            </w:pPr>
            <w:r w:rsidRPr="00F230AF">
              <w:rPr>
                <w:rFonts w:ascii="Times New Roman" w:hAnsi="Times New Roman" w:cs="Times New Roman"/>
                <w:sz w:val="28"/>
                <w:szCs w:val="28"/>
              </w:rPr>
              <w:lastRenderedPageBreak/>
              <w:t>Có thực hiện: 0,5 điểm.</w:t>
            </w:r>
          </w:p>
          <w:p w14:paraId="6F524AF0" w14:textId="77777777" w:rsidR="00F230AF" w:rsidRPr="00F230AF" w:rsidRDefault="00F230AF" w:rsidP="004A7CD5">
            <w:pPr>
              <w:pStyle w:val="Other0"/>
              <w:numPr>
                <w:ilvl w:val="0"/>
                <w:numId w:val="3"/>
              </w:numPr>
              <w:tabs>
                <w:tab w:val="left" w:pos="144"/>
              </w:tabs>
              <w:jc w:val="both"/>
              <w:rPr>
                <w:rFonts w:ascii="Times New Roman" w:hAnsi="Times New Roman" w:cs="Times New Roman"/>
                <w:sz w:val="28"/>
                <w:szCs w:val="28"/>
              </w:rPr>
            </w:pPr>
            <w:r w:rsidRPr="00F230AF">
              <w:rPr>
                <w:rFonts w:ascii="Times New Roman" w:hAnsi="Times New Roman" w:cs="Times New Roman"/>
                <w:sz w:val="28"/>
                <w:szCs w:val="28"/>
              </w:rPr>
              <w:t>Không thực hiện: 0 điểm</w:t>
            </w:r>
          </w:p>
          <w:p w14:paraId="4311D7AB" w14:textId="77777777" w:rsidR="00F230AF" w:rsidRPr="00F230AF" w:rsidRDefault="00F230AF" w:rsidP="004A7CD5">
            <w:pPr>
              <w:pStyle w:val="Other0"/>
              <w:tabs>
                <w:tab w:val="left" w:pos="149"/>
              </w:tabs>
              <w:rPr>
                <w:rFonts w:ascii="Times New Roman" w:hAnsi="Times New Roman" w:cs="Times New Roman"/>
                <w:sz w:val="28"/>
                <w:szCs w:val="28"/>
              </w:rPr>
            </w:pPr>
            <w:r w:rsidRPr="00F230AF">
              <w:rPr>
                <w:rFonts w:ascii="Times New Roman" w:hAnsi="Times New Roman" w:cs="Times New Roman"/>
                <w:sz w:val="28"/>
                <w:szCs w:val="28"/>
              </w:rPr>
              <w:t>* Kiểm tra văn bản lưu tại đơn vị.</w:t>
            </w:r>
          </w:p>
        </w:tc>
        <w:tc>
          <w:tcPr>
            <w:tcW w:w="683" w:type="dxa"/>
            <w:shd w:val="clear" w:color="auto" w:fill="FFFFFF"/>
          </w:tcPr>
          <w:p w14:paraId="1E8B85FA" w14:textId="77777777" w:rsidR="00F230AF" w:rsidRPr="00F230AF" w:rsidRDefault="00F230AF" w:rsidP="004A7CD5">
            <w:pPr>
              <w:jc w:val="center"/>
              <w:rPr>
                <w:sz w:val="28"/>
                <w:szCs w:val="28"/>
                <w:lang w:val="en-US"/>
              </w:rPr>
            </w:pPr>
            <w:r w:rsidRPr="00F230AF">
              <w:rPr>
                <w:sz w:val="28"/>
                <w:szCs w:val="28"/>
                <w:lang w:val="en-US"/>
              </w:rPr>
              <w:lastRenderedPageBreak/>
              <w:t>0,5</w:t>
            </w:r>
          </w:p>
        </w:tc>
        <w:tc>
          <w:tcPr>
            <w:tcW w:w="603" w:type="dxa"/>
            <w:shd w:val="clear" w:color="auto" w:fill="FFFFFF"/>
          </w:tcPr>
          <w:p w14:paraId="699F8CE7" w14:textId="77777777" w:rsidR="00F230AF" w:rsidRPr="00F230AF" w:rsidRDefault="00F230AF" w:rsidP="004A7CD5">
            <w:pPr>
              <w:rPr>
                <w:sz w:val="28"/>
                <w:szCs w:val="28"/>
              </w:rPr>
            </w:pPr>
          </w:p>
        </w:tc>
        <w:tc>
          <w:tcPr>
            <w:tcW w:w="496" w:type="dxa"/>
            <w:shd w:val="clear" w:color="auto" w:fill="FFFFFF"/>
          </w:tcPr>
          <w:p w14:paraId="28ED65E4" w14:textId="77777777" w:rsidR="00F230AF" w:rsidRPr="00F230AF" w:rsidRDefault="00F230AF" w:rsidP="004A7CD5">
            <w:pPr>
              <w:rPr>
                <w:sz w:val="28"/>
                <w:szCs w:val="28"/>
              </w:rPr>
            </w:pPr>
          </w:p>
        </w:tc>
      </w:tr>
      <w:tr w:rsidR="00F230AF" w:rsidRPr="00F230AF" w14:paraId="40C2C2AD" w14:textId="77777777" w:rsidTr="004A7CD5">
        <w:trPr>
          <w:trHeight w:val="20"/>
          <w:jc w:val="center"/>
        </w:trPr>
        <w:tc>
          <w:tcPr>
            <w:tcW w:w="597" w:type="dxa"/>
            <w:shd w:val="clear" w:color="auto" w:fill="FFFFFF"/>
          </w:tcPr>
          <w:p w14:paraId="354FA3BC"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1.6</w:t>
            </w:r>
          </w:p>
        </w:tc>
        <w:tc>
          <w:tcPr>
            <w:tcW w:w="6676" w:type="dxa"/>
            <w:shd w:val="clear" w:color="auto" w:fill="FFFFFF"/>
            <w:vAlign w:val="bottom"/>
          </w:tcPr>
          <w:p w14:paraId="4B493F75"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Công tác giám sát mỹ phẩm vi phạm bị thu hồi:</w:t>
            </w:r>
          </w:p>
          <w:p w14:paraId="54145560" w14:textId="77777777" w:rsidR="00F230AF" w:rsidRPr="00F230AF" w:rsidRDefault="00F230AF" w:rsidP="004A7CD5">
            <w:pPr>
              <w:pStyle w:val="Other0"/>
              <w:numPr>
                <w:ilvl w:val="0"/>
                <w:numId w:val="3"/>
              </w:numPr>
              <w:tabs>
                <w:tab w:val="left" w:pos="149"/>
              </w:tabs>
              <w:jc w:val="both"/>
              <w:rPr>
                <w:rFonts w:ascii="Times New Roman" w:hAnsi="Times New Roman" w:cs="Times New Roman"/>
                <w:sz w:val="28"/>
                <w:szCs w:val="28"/>
              </w:rPr>
            </w:pPr>
            <w:r w:rsidRPr="00F230AF">
              <w:rPr>
                <w:rFonts w:ascii="Times New Roman" w:hAnsi="Times New Roman" w:cs="Times New Roman"/>
                <w:sz w:val="28"/>
                <w:szCs w:val="28"/>
              </w:rPr>
              <w:t>Có thực hiện: 0,5 điểm.</w:t>
            </w:r>
          </w:p>
          <w:p w14:paraId="2B1C36F7" w14:textId="77777777" w:rsidR="00F230AF" w:rsidRPr="00F230AF" w:rsidRDefault="00F230AF" w:rsidP="004A7CD5">
            <w:pPr>
              <w:pStyle w:val="Other0"/>
              <w:numPr>
                <w:ilvl w:val="0"/>
                <w:numId w:val="3"/>
              </w:numPr>
              <w:tabs>
                <w:tab w:val="left" w:pos="144"/>
              </w:tabs>
              <w:jc w:val="both"/>
              <w:rPr>
                <w:rFonts w:ascii="Times New Roman" w:hAnsi="Times New Roman" w:cs="Times New Roman"/>
                <w:sz w:val="28"/>
                <w:szCs w:val="28"/>
              </w:rPr>
            </w:pPr>
            <w:r w:rsidRPr="00F230AF">
              <w:rPr>
                <w:rFonts w:ascii="Times New Roman" w:hAnsi="Times New Roman" w:cs="Times New Roman"/>
                <w:sz w:val="28"/>
                <w:szCs w:val="28"/>
              </w:rPr>
              <w:t>Không thực hiện: 0 điểm</w:t>
            </w:r>
          </w:p>
          <w:p w14:paraId="74757B91" w14:textId="77777777" w:rsidR="00F230AF" w:rsidRPr="00F230AF" w:rsidRDefault="00F230AF" w:rsidP="004A7CD5">
            <w:pPr>
              <w:pStyle w:val="Other0"/>
              <w:rPr>
                <w:rFonts w:ascii="Times New Roman" w:hAnsi="Times New Roman" w:cs="Times New Roman"/>
                <w:sz w:val="28"/>
                <w:szCs w:val="28"/>
              </w:rPr>
            </w:pPr>
            <w:r w:rsidRPr="00F230AF">
              <w:rPr>
                <w:rFonts w:ascii="Times New Roman" w:hAnsi="Times New Roman" w:cs="Times New Roman"/>
                <w:sz w:val="28"/>
                <w:szCs w:val="28"/>
              </w:rPr>
              <w:t>* Kiểm tra văn bản lưu tại đơn vị.</w:t>
            </w:r>
          </w:p>
        </w:tc>
        <w:tc>
          <w:tcPr>
            <w:tcW w:w="683" w:type="dxa"/>
            <w:shd w:val="clear" w:color="auto" w:fill="FFFFFF"/>
          </w:tcPr>
          <w:p w14:paraId="5A1261B6" w14:textId="77777777" w:rsidR="00F230AF" w:rsidRPr="00F230AF" w:rsidRDefault="00F230AF" w:rsidP="004A7CD5">
            <w:pPr>
              <w:jc w:val="center"/>
              <w:rPr>
                <w:sz w:val="28"/>
                <w:szCs w:val="28"/>
                <w:lang w:val="en-US"/>
              </w:rPr>
            </w:pPr>
            <w:r w:rsidRPr="00F230AF">
              <w:rPr>
                <w:sz w:val="28"/>
                <w:szCs w:val="28"/>
                <w:lang w:val="en-US"/>
              </w:rPr>
              <w:t>0,5</w:t>
            </w:r>
          </w:p>
        </w:tc>
        <w:tc>
          <w:tcPr>
            <w:tcW w:w="603" w:type="dxa"/>
            <w:shd w:val="clear" w:color="auto" w:fill="FFFFFF"/>
          </w:tcPr>
          <w:p w14:paraId="0E3B5CA9" w14:textId="77777777" w:rsidR="00F230AF" w:rsidRPr="00F230AF" w:rsidRDefault="00F230AF" w:rsidP="004A7CD5">
            <w:pPr>
              <w:rPr>
                <w:sz w:val="28"/>
                <w:szCs w:val="28"/>
              </w:rPr>
            </w:pPr>
          </w:p>
        </w:tc>
        <w:tc>
          <w:tcPr>
            <w:tcW w:w="496" w:type="dxa"/>
            <w:shd w:val="clear" w:color="auto" w:fill="FFFFFF"/>
          </w:tcPr>
          <w:p w14:paraId="165E7532" w14:textId="77777777" w:rsidR="00F230AF" w:rsidRPr="00F230AF" w:rsidRDefault="00F230AF" w:rsidP="004A7CD5">
            <w:pPr>
              <w:rPr>
                <w:sz w:val="28"/>
                <w:szCs w:val="28"/>
              </w:rPr>
            </w:pPr>
          </w:p>
        </w:tc>
      </w:tr>
      <w:tr w:rsidR="00F230AF" w:rsidRPr="00F230AF" w14:paraId="0D09DC7F" w14:textId="77777777" w:rsidTr="004A7CD5">
        <w:trPr>
          <w:trHeight w:val="20"/>
          <w:jc w:val="center"/>
        </w:trPr>
        <w:tc>
          <w:tcPr>
            <w:tcW w:w="597" w:type="dxa"/>
            <w:shd w:val="clear" w:color="auto" w:fill="FFFFFF"/>
          </w:tcPr>
          <w:p w14:paraId="0AB33394"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1.7</w:t>
            </w:r>
          </w:p>
        </w:tc>
        <w:tc>
          <w:tcPr>
            <w:tcW w:w="6676" w:type="dxa"/>
            <w:shd w:val="clear" w:color="auto" w:fill="FFFFFF"/>
          </w:tcPr>
          <w:p w14:paraId="17CE683F" w14:textId="77777777" w:rsidR="00F230AF" w:rsidRPr="00F230AF" w:rsidRDefault="00F230AF" w:rsidP="004A7CD5">
            <w:pPr>
              <w:shd w:val="clear" w:color="auto" w:fill="FFFFFF"/>
              <w:jc w:val="both"/>
              <w:rPr>
                <w:sz w:val="28"/>
                <w:szCs w:val="28"/>
              </w:rPr>
            </w:pPr>
            <w:r w:rsidRPr="00F230AF">
              <w:rPr>
                <w:sz w:val="28"/>
                <w:szCs w:val="28"/>
              </w:rPr>
              <w:t>Báo cáo thường xuyên định kỳ công tác quản lý nhà nước về dược, mỹ phẩm về Sở Y tế</w:t>
            </w:r>
          </w:p>
          <w:p w14:paraId="6481E432" w14:textId="77777777" w:rsidR="00F230AF" w:rsidRPr="00F230AF" w:rsidRDefault="00F230AF" w:rsidP="004A7CD5">
            <w:pPr>
              <w:pStyle w:val="Other0"/>
              <w:numPr>
                <w:ilvl w:val="0"/>
                <w:numId w:val="3"/>
              </w:numPr>
              <w:tabs>
                <w:tab w:val="left" w:pos="149"/>
              </w:tabs>
              <w:jc w:val="both"/>
              <w:rPr>
                <w:rFonts w:ascii="Times New Roman" w:hAnsi="Times New Roman" w:cs="Times New Roman"/>
                <w:sz w:val="28"/>
                <w:szCs w:val="28"/>
              </w:rPr>
            </w:pPr>
            <w:r w:rsidRPr="00F230AF">
              <w:rPr>
                <w:rFonts w:ascii="Times New Roman" w:hAnsi="Times New Roman" w:cs="Times New Roman"/>
                <w:sz w:val="28"/>
                <w:szCs w:val="28"/>
              </w:rPr>
              <w:t>Có thực hiện:       0,5 điểm</w:t>
            </w:r>
          </w:p>
          <w:p w14:paraId="661C2B8D" w14:textId="77777777" w:rsidR="00F230AF" w:rsidRPr="00F230AF" w:rsidRDefault="00F230AF" w:rsidP="004A7CD5">
            <w:pPr>
              <w:pStyle w:val="Other0"/>
              <w:numPr>
                <w:ilvl w:val="0"/>
                <w:numId w:val="3"/>
              </w:numPr>
              <w:tabs>
                <w:tab w:val="left" w:pos="144"/>
              </w:tabs>
              <w:jc w:val="both"/>
              <w:rPr>
                <w:rFonts w:ascii="Times New Roman" w:hAnsi="Times New Roman" w:cs="Times New Roman"/>
                <w:sz w:val="28"/>
                <w:szCs w:val="28"/>
              </w:rPr>
            </w:pPr>
            <w:r w:rsidRPr="00F230AF">
              <w:rPr>
                <w:rFonts w:ascii="Times New Roman" w:hAnsi="Times New Roman" w:cs="Times New Roman"/>
                <w:sz w:val="28"/>
                <w:szCs w:val="28"/>
              </w:rPr>
              <w:t>Không thực hiện: 0 điểm</w:t>
            </w:r>
          </w:p>
          <w:p w14:paraId="61BFB4CF" w14:textId="77777777" w:rsidR="00F230AF" w:rsidRPr="00F230AF" w:rsidRDefault="00F230AF" w:rsidP="004A7CD5">
            <w:pPr>
              <w:pStyle w:val="Other0"/>
              <w:jc w:val="both"/>
              <w:rPr>
                <w:rFonts w:ascii="Times New Roman" w:hAnsi="Times New Roman" w:cs="Times New Roman"/>
                <w:sz w:val="28"/>
                <w:szCs w:val="28"/>
                <w:lang w:val="id-ID"/>
              </w:rPr>
            </w:pPr>
            <w:r w:rsidRPr="00F230AF">
              <w:rPr>
                <w:rFonts w:ascii="Times New Roman" w:hAnsi="Times New Roman" w:cs="Times New Roman"/>
                <w:iCs/>
                <w:sz w:val="28"/>
                <w:szCs w:val="28"/>
                <w:lang w:val="id-ID"/>
              </w:rPr>
              <w:t xml:space="preserve">* Kiểm tra báo cáo của Phòng </w:t>
            </w:r>
            <w:r w:rsidRPr="00F230AF">
              <w:rPr>
                <w:rFonts w:ascii="Times New Roman" w:hAnsi="Times New Roman" w:cs="Times New Roman"/>
                <w:iCs/>
                <w:sz w:val="28"/>
                <w:szCs w:val="28"/>
              </w:rPr>
              <w:t>Y</w:t>
            </w:r>
            <w:r w:rsidRPr="00F230AF">
              <w:rPr>
                <w:rFonts w:ascii="Times New Roman" w:hAnsi="Times New Roman" w:cs="Times New Roman"/>
                <w:iCs/>
                <w:sz w:val="28"/>
                <w:szCs w:val="28"/>
                <w:lang w:val="id-ID"/>
              </w:rPr>
              <w:t xml:space="preserve"> tế </w:t>
            </w:r>
            <w:r w:rsidRPr="00F230AF">
              <w:rPr>
                <w:rFonts w:ascii="Times New Roman" w:hAnsi="Times New Roman" w:cs="Times New Roman"/>
                <w:iCs/>
                <w:sz w:val="28"/>
                <w:szCs w:val="28"/>
              </w:rPr>
              <w:t>gửi</w:t>
            </w:r>
            <w:r w:rsidRPr="00F230AF">
              <w:rPr>
                <w:rFonts w:ascii="Times New Roman" w:hAnsi="Times New Roman" w:cs="Times New Roman"/>
                <w:iCs/>
                <w:sz w:val="28"/>
                <w:szCs w:val="28"/>
                <w:lang w:val="id-ID"/>
              </w:rPr>
              <w:t xml:space="preserve"> Sở</w:t>
            </w:r>
            <w:r w:rsidRPr="00F230AF">
              <w:rPr>
                <w:rFonts w:ascii="Times New Roman" w:hAnsi="Times New Roman" w:cs="Times New Roman"/>
                <w:sz w:val="28"/>
                <w:szCs w:val="28"/>
                <w:lang w:val="id-ID"/>
              </w:rPr>
              <w:t xml:space="preserve"> Y tế</w:t>
            </w:r>
          </w:p>
        </w:tc>
        <w:tc>
          <w:tcPr>
            <w:tcW w:w="683" w:type="dxa"/>
            <w:shd w:val="clear" w:color="auto" w:fill="FFFFFF"/>
          </w:tcPr>
          <w:p w14:paraId="12885B51" w14:textId="77777777" w:rsidR="00F230AF" w:rsidRPr="00F230AF" w:rsidRDefault="00F230AF" w:rsidP="004A7CD5">
            <w:pPr>
              <w:jc w:val="center"/>
              <w:rPr>
                <w:sz w:val="28"/>
                <w:szCs w:val="28"/>
                <w:lang w:val="en-US"/>
              </w:rPr>
            </w:pPr>
            <w:r w:rsidRPr="00F230AF">
              <w:rPr>
                <w:sz w:val="28"/>
                <w:szCs w:val="28"/>
                <w:lang w:val="en-US"/>
              </w:rPr>
              <w:t>0,5</w:t>
            </w:r>
          </w:p>
        </w:tc>
        <w:tc>
          <w:tcPr>
            <w:tcW w:w="603" w:type="dxa"/>
            <w:shd w:val="clear" w:color="auto" w:fill="FFFFFF"/>
          </w:tcPr>
          <w:p w14:paraId="1423FE68" w14:textId="77777777" w:rsidR="00F230AF" w:rsidRPr="00F230AF" w:rsidRDefault="00F230AF" w:rsidP="004A7CD5">
            <w:pPr>
              <w:rPr>
                <w:sz w:val="28"/>
                <w:szCs w:val="28"/>
              </w:rPr>
            </w:pPr>
          </w:p>
        </w:tc>
        <w:tc>
          <w:tcPr>
            <w:tcW w:w="496" w:type="dxa"/>
            <w:shd w:val="clear" w:color="auto" w:fill="FFFFFF"/>
          </w:tcPr>
          <w:p w14:paraId="43E3964D" w14:textId="77777777" w:rsidR="00F230AF" w:rsidRPr="00F230AF" w:rsidRDefault="00F230AF" w:rsidP="004A7CD5">
            <w:pPr>
              <w:rPr>
                <w:sz w:val="28"/>
                <w:szCs w:val="28"/>
              </w:rPr>
            </w:pPr>
          </w:p>
        </w:tc>
      </w:tr>
      <w:tr w:rsidR="00F230AF" w:rsidRPr="00F230AF" w14:paraId="6791CA97" w14:textId="77777777" w:rsidTr="004A7CD5">
        <w:trPr>
          <w:trHeight w:val="20"/>
          <w:jc w:val="center"/>
        </w:trPr>
        <w:tc>
          <w:tcPr>
            <w:tcW w:w="597" w:type="dxa"/>
            <w:shd w:val="clear" w:color="auto" w:fill="FFFFFF"/>
            <w:vAlign w:val="bottom"/>
          </w:tcPr>
          <w:p w14:paraId="4E5CA36A"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b/>
                <w:bCs/>
                <w:sz w:val="28"/>
                <w:szCs w:val="28"/>
              </w:rPr>
              <w:t>2</w:t>
            </w:r>
          </w:p>
        </w:tc>
        <w:tc>
          <w:tcPr>
            <w:tcW w:w="6676" w:type="dxa"/>
            <w:shd w:val="clear" w:color="auto" w:fill="FFFFFF"/>
            <w:vAlign w:val="bottom"/>
          </w:tcPr>
          <w:p w14:paraId="52F60AF3" w14:textId="77777777" w:rsidR="00F230AF" w:rsidRPr="00F230AF" w:rsidRDefault="00F230AF" w:rsidP="004A7CD5">
            <w:pPr>
              <w:pStyle w:val="Other0"/>
              <w:jc w:val="both"/>
              <w:rPr>
                <w:rFonts w:ascii="Times New Roman" w:hAnsi="Times New Roman" w:cs="Times New Roman"/>
                <w:b/>
                <w:bCs/>
                <w:sz w:val="28"/>
                <w:szCs w:val="28"/>
              </w:rPr>
            </w:pPr>
            <w:r w:rsidRPr="00F230AF">
              <w:rPr>
                <w:rFonts w:ascii="Times New Roman" w:hAnsi="Times New Roman" w:cs="Times New Roman"/>
                <w:b/>
                <w:bCs/>
                <w:sz w:val="28"/>
                <w:szCs w:val="28"/>
              </w:rPr>
              <w:t>Kết quả kiểm tra</w:t>
            </w:r>
            <w:r w:rsidRPr="00F230AF">
              <w:rPr>
                <w:rFonts w:ascii="Times New Roman" w:hAnsi="Times New Roman" w:cs="Times New Roman"/>
                <w:sz w:val="28"/>
                <w:szCs w:val="28"/>
              </w:rPr>
              <w:t xml:space="preserve"> </w:t>
            </w:r>
            <w:r w:rsidRPr="00F230AF">
              <w:rPr>
                <w:rFonts w:ascii="Times New Roman" w:hAnsi="Times New Roman" w:cs="Times New Roman"/>
                <w:b/>
                <w:bCs/>
                <w:sz w:val="28"/>
                <w:szCs w:val="28"/>
              </w:rPr>
              <w:t>cơ sở kinh doanh dược</w:t>
            </w:r>
          </w:p>
        </w:tc>
        <w:tc>
          <w:tcPr>
            <w:tcW w:w="683" w:type="dxa"/>
            <w:shd w:val="clear" w:color="auto" w:fill="FFFFFF"/>
          </w:tcPr>
          <w:p w14:paraId="440EE644" w14:textId="77777777" w:rsidR="00F230AF" w:rsidRPr="00F230AF" w:rsidRDefault="00F230AF" w:rsidP="004A7CD5">
            <w:pPr>
              <w:jc w:val="center"/>
              <w:rPr>
                <w:sz w:val="28"/>
                <w:szCs w:val="28"/>
                <w:lang w:val="en-US"/>
              </w:rPr>
            </w:pPr>
            <w:r w:rsidRPr="00F230AF">
              <w:rPr>
                <w:sz w:val="28"/>
                <w:szCs w:val="28"/>
                <w:lang w:val="en-US"/>
              </w:rPr>
              <w:t>5</w:t>
            </w:r>
          </w:p>
        </w:tc>
        <w:tc>
          <w:tcPr>
            <w:tcW w:w="603" w:type="dxa"/>
            <w:shd w:val="clear" w:color="auto" w:fill="FFFFFF"/>
          </w:tcPr>
          <w:p w14:paraId="0AA49E51" w14:textId="77777777" w:rsidR="00F230AF" w:rsidRPr="00F230AF" w:rsidRDefault="00F230AF" w:rsidP="004A7CD5">
            <w:pPr>
              <w:rPr>
                <w:sz w:val="28"/>
                <w:szCs w:val="28"/>
              </w:rPr>
            </w:pPr>
          </w:p>
        </w:tc>
        <w:tc>
          <w:tcPr>
            <w:tcW w:w="496" w:type="dxa"/>
            <w:shd w:val="clear" w:color="auto" w:fill="FFFFFF"/>
          </w:tcPr>
          <w:p w14:paraId="685A3435" w14:textId="77777777" w:rsidR="00F230AF" w:rsidRPr="00F230AF" w:rsidRDefault="00F230AF" w:rsidP="004A7CD5">
            <w:pPr>
              <w:rPr>
                <w:sz w:val="28"/>
                <w:szCs w:val="28"/>
              </w:rPr>
            </w:pPr>
          </w:p>
        </w:tc>
      </w:tr>
      <w:tr w:rsidR="00F230AF" w:rsidRPr="00F230AF" w14:paraId="65500029" w14:textId="77777777" w:rsidTr="004A7CD5">
        <w:trPr>
          <w:trHeight w:val="20"/>
          <w:jc w:val="center"/>
        </w:trPr>
        <w:tc>
          <w:tcPr>
            <w:tcW w:w="597" w:type="dxa"/>
            <w:shd w:val="clear" w:color="auto" w:fill="FFFFFF"/>
          </w:tcPr>
          <w:p w14:paraId="5F15EDED"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2.1</w:t>
            </w:r>
          </w:p>
        </w:tc>
        <w:tc>
          <w:tcPr>
            <w:tcW w:w="6676" w:type="dxa"/>
            <w:shd w:val="clear" w:color="auto" w:fill="FFFFFF"/>
          </w:tcPr>
          <w:p w14:paraId="67558C97" w14:textId="77777777" w:rsidR="00F230AF" w:rsidRPr="00F230AF" w:rsidRDefault="00F230AF" w:rsidP="004A7CD5">
            <w:pPr>
              <w:pStyle w:val="Other0"/>
              <w:jc w:val="both"/>
              <w:rPr>
                <w:rFonts w:ascii="Times New Roman" w:hAnsi="Times New Roman" w:cs="Times New Roman"/>
                <w:i/>
                <w:iCs/>
                <w:sz w:val="28"/>
                <w:szCs w:val="28"/>
              </w:rPr>
            </w:pPr>
            <w:r w:rsidRPr="00F230AF">
              <w:rPr>
                <w:rFonts w:ascii="Times New Roman" w:hAnsi="Times New Roman" w:cs="Times New Roman"/>
                <w:sz w:val="28"/>
                <w:szCs w:val="28"/>
              </w:rPr>
              <w:t xml:space="preserve">Kiểm tra các cơ sở bán buôn thuốc: Tỷ lệ % số cơ sở bán buôn được kiểm tra/ Tổng số cơ sở bán buôn trên địa bàn </w:t>
            </w:r>
            <w:r w:rsidRPr="00F230AF">
              <w:rPr>
                <w:rFonts w:ascii="Times New Roman" w:hAnsi="Times New Roman" w:cs="Times New Roman"/>
                <w:i/>
                <w:iCs/>
                <w:sz w:val="28"/>
                <w:szCs w:val="28"/>
              </w:rPr>
              <w:t>(Số liệu tính chung cho cả Phòng Y tế, đoàn liên ngành)</w:t>
            </w:r>
          </w:p>
          <w:p w14:paraId="57FF617C" w14:textId="77777777" w:rsidR="00F230AF" w:rsidRPr="00F230AF" w:rsidRDefault="00F230AF" w:rsidP="004A7CD5">
            <w:pPr>
              <w:pStyle w:val="Other0"/>
              <w:numPr>
                <w:ilvl w:val="0"/>
                <w:numId w:val="4"/>
              </w:numPr>
              <w:tabs>
                <w:tab w:val="left" w:pos="144"/>
                <w:tab w:val="left" w:pos="4229"/>
              </w:tabs>
              <w:ind w:left="888"/>
              <w:jc w:val="both"/>
              <w:rPr>
                <w:rFonts w:ascii="Times New Roman" w:hAnsi="Times New Roman" w:cs="Times New Roman"/>
                <w:sz w:val="28"/>
                <w:szCs w:val="28"/>
              </w:rPr>
            </w:pPr>
            <w:r w:rsidRPr="00F230AF">
              <w:rPr>
                <w:rFonts w:ascii="Times New Roman" w:hAnsi="Times New Roman" w:cs="Times New Roman"/>
                <w:sz w:val="28"/>
                <w:szCs w:val="28"/>
              </w:rPr>
              <w:t>Kiểm tra &gt; 70% số cơ sở:</w:t>
            </w:r>
            <w:r w:rsidRPr="00F230AF">
              <w:rPr>
                <w:rFonts w:ascii="Times New Roman" w:hAnsi="Times New Roman" w:cs="Times New Roman"/>
                <w:sz w:val="28"/>
                <w:szCs w:val="28"/>
              </w:rPr>
              <w:tab/>
            </w:r>
            <w:r w:rsidRPr="00F230AF">
              <w:rPr>
                <w:rFonts w:ascii="Times New Roman" w:hAnsi="Times New Roman" w:cs="Times New Roman"/>
                <w:sz w:val="28"/>
                <w:szCs w:val="28"/>
              </w:rPr>
              <w:tab/>
            </w:r>
            <w:r w:rsidRPr="00F230AF">
              <w:rPr>
                <w:rFonts w:ascii="Times New Roman" w:hAnsi="Times New Roman" w:cs="Times New Roman"/>
                <w:sz w:val="28"/>
                <w:szCs w:val="28"/>
              </w:rPr>
              <w:tab/>
              <w:t>2 điểm</w:t>
            </w:r>
          </w:p>
          <w:p w14:paraId="7B4BA9B6" w14:textId="77777777" w:rsidR="00F230AF" w:rsidRPr="00F230AF" w:rsidRDefault="00F230AF" w:rsidP="004A7CD5">
            <w:pPr>
              <w:pStyle w:val="Other0"/>
              <w:numPr>
                <w:ilvl w:val="0"/>
                <w:numId w:val="4"/>
              </w:numPr>
              <w:tabs>
                <w:tab w:val="left" w:pos="144"/>
              </w:tabs>
              <w:ind w:left="888"/>
              <w:jc w:val="both"/>
              <w:rPr>
                <w:rFonts w:ascii="Times New Roman" w:hAnsi="Times New Roman" w:cs="Times New Roman"/>
                <w:sz w:val="28"/>
                <w:szCs w:val="28"/>
              </w:rPr>
            </w:pPr>
            <w:r w:rsidRPr="00F230AF">
              <w:rPr>
                <w:rFonts w:ascii="Times New Roman" w:hAnsi="Times New Roman" w:cs="Times New Roman"/>
                <w:sz w:val="28"/>
                <w:szCs w:val="28"/>
              </w:rPr>
              <w:t xml:space="preserve">Kiểm tra được 50% - 69% số cơ sở: </w:t>
            </w:r>
            <w:r w:rsidRPr="00F230AF">
              <w:rPr>
                <w:rFonts w:ascii="Times New Roman" w:hAnsi="Times New Roman" w:cs="Times New Roman"/>
                <w:sz w:val="28"/>
                <w:szCs w:val="28"/>
              </w:rPr>
              <w:tab/>
              <w:t>1 điểm</w:t>
            </w:r>
          </w:p>
          <w:p w14:paraId="20BA98E4" w14:textId="77777777" w:rsidR="00F230AF" w:rsidRPr="00F230AF" w:rsidRDefault="00F230AF" w:rsidP="004A7CD5">
            <w:pPr>
              <w:pStyle w:val="Other0"/>
              <w:numPr>
                <w:ilvl w:val="0"/>
                <w:numId w:val="4"/>
              </w:numPr>
              <w:tabs>
                <w:tab w:val="left" w:pos="144"/>
                <w:tab w:val="left" w:pos="4176"/>
              </w:tabs>
              <w:ind w:left="888"/>
              <w:jc w:val="both"/>
              <w:rPr>
                <w:rFonts w:ascii="Times New Roman" w:hAnsi="Times New Roman" w:cs="Times New Roman"/>
                <w:sz w:val="28"/>
                <w:szCs w:val="28"/>
              </w:rPr>
            </w:pPr>
            <w:r w:rsidRPr="00F230AF">
              <w:rPr>
                <w:rFonts w:ascii="Times New Roman" w:hAnsi="Times New Roman" w:cs="Times New Roman"/>
                <w:sz w:val="28"/>
                <w:szCs w:val="28"/>
              </w:rPr>
              <w:t>Kiểm tra được 30% - 49% số cơ sở:</w:t>
            </w:r>
            <w:r w:rsidRPr="00F230AF">
              <w:rPr>
                <w:rFonts w:ascii="Times New Roman" w:hAnsi="Times New Roman" w:cs="Times New Roman"/>
                <w:sz w:val="28"/>
                <w:szCs w:val="28"/>
              </w:rPr>
              <w:tab/>
              <w:t>0,5 điểm</w:t>
            </w:r>
          </w:p>
          <w:p w14:paraId="31881A5A" w14:textId="77777777" w:rsidR="00F230AF" w:rsidRPr="00F230AF" w:rsidRDefault="00F230AF" w:rsidP="004A7CD5">
            <w:pPr>
              <w:pStyle w:val="Other0"/>
              <w:numPr>
                <w:ilvl w:val="0"/>
                <w:numId w:val="4"/>
              </w:numPr>
              <w:tabs>
                <w:tab w:val="left" w:pos="144"/>
                <w:tab w:val="left" w:pos="4176"/>
              </w:tabs>
              <w:ind w:left="888"/>
              <w:jc w:val="both"/>
              <w:rPr>
                <w:rFonts w:ascii="Times New Roman" w:hAnsi="Times New Roman" w:cs="Times New Roman"/>
                <w:sz w:val="28"/>
                <w:szCs w:val="28"/>
              </w:rPr>
            </w:pPr>
            <w:r w:rsidRPr="00F230AF">
              <w:rPr>
                <w:rFonts w:ascii="Times New Roman" w:hAnsi="Times New Roman" w:cs="Times New Roman"/>
                <w:sz w:val="28"/>
                <w:szCs w:val="28"/>
              </w:rPr>
              <w:t>Kiểm tra được dưới 30% số cơ sở:</w:t>
            </w:r>
            <w:r w:rsidRPr="00F230AF">
              <w:rPr>
                <w:rFonts w:ascii="Times New Roman" w:hAnsi="Times New Roman" w:cs="Times New Roman"/>
                <w:sz w:val="28"/>
                <w:szCs w:val="28"/>
              </w:rPr>
              <w:tab/>
              <w:t>0 điểm</w:t>
            </w:r>
          </w:p>
          <w:p w14:paraId="4D67B906"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 Kiểm tra biên bản lưu tại đơn vị.</w:t>
            </w:r>
          </w:p>
        </w:tc>
        <w:tc>
          <w:tcPr>
            <w:tcW w:w="683" w:type="dxa"/>
            <w:shd w:val="clear" w:color="auto" w:fill="FFFFFF"/>
          </w:tcPr>
          <w:p w14:paraId="1F31FC37" w14:textId="77777777" w:rsidR="00F230AF" w:rsidRPr="00F230AF" w:rsidRDefault="00F230AF" w:rsidP="004A7CD5">
            <w:pPr>
              <w:jc w:val="center"/>
              <w:rPr>
                <w:sz w:val="28"/>
                <w:szCs w:val="28"/>
                <w:lang w:val="en-US"/>
              </w:rPr>
            </w:pPr>
            <w:r w:rsidRPr="00F230AF">
              <w:rPr>
                <w:sz w:val="28"/>
                <w:szCs w:val="28"/>
                <w:lang w:val="en-US"/>
              </w:rPr>
              <w:t>2</w:t>
            </w:r>
          </w:p>
        </w:tc>
        <w:tc>
          <w:tcPr>
            <w:tcW w:w="603" w:type="dxa"/>
            <w:shd w:val="clear" w:color="auto" w:fill="FFFFFF"/>
          </w:tcPr>
          <w:p w14:paraId="5BA58612" w14:textId="77777777" w:rsidR="00F230AF" w:rsidRPr="00F230AF" w:rsidRDefault="00F230AF" w:rsidP="004A7CD5">
            <w:pPr>
              <w:rPr>
                <w:sz w:val="28"/>
                <w:szCs w:val="28"/>
              </w:rPr>
            </w:pPr>
          </w:p>
        </w:tc>
        <w:tc>
          <w:tcPr>
            <w:tcW w:w="496" w:type="dxa"/>
            <w:shd w:val="clear" w:color="auto" w:fill="FFFFFF"/>
          </w:tcPr>
          <w:p w14:paraId="7815544D" w14:textId="77777777" w:rsidR="00F230AF" w:rsidRPr="00F230AF" w:rsidRDefault="00F230AF" w:rsidP="004A7CD5">
            <w:pPr>
              <w:rPr>
                <w:sz w:val="28"/>
                <w:szCs w:val="28"/>
              </w:rPr>
            </w:pPr>
          </w:p>
        </w:tc>
      </w:tr>
      <w:tr w:rsidR="00F230AF" w:rsidRPr="00F230AF" w14:paraId="0AF490BB" w14:textId="77777777" w:rsidTr="004A7CD5">
        <w:trPr>
          <w:trHeight w:val="20"/>
          <w:jc w:val="center"/>
        </w:trPr>
        <w:tc>
          <w:tcPr>
            <w:tcW w:w="597" w:type="dxa"/>
            <w:shd w:val="clear" w:color="auto" w:fill="FFFFFF"/>
          </w:tcPr>
          <w:p w14:paraId="49231E34"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2.2</w:t>
            </w:r>
          </w:p>
        </w:tc>
        <w:tc>
          <w:tcPr>
            <w:tcW w:w="6676" w:type="dxa"/>
            <w:shd w:val="clear" w:color="auto" w:fill="FFFFFF"/>
          </w:tcPr>
          <w:p w14:paraId="634A8DA6" w14:textId="77777777" w:rsidR="00F230AF" w:rsidRPr="00F230AF" w:rsidRDefault="00F230AF" w:rsidP="004A7CD5">
            <w:pPr>
              <w:pStyle w:val="Other0"/>
              <w:jc w:val="both"/>
              <w:rPr>
                <w:rFonts w:ascii="Times New Roman" w:hAnsi="Times New Roman" w:cs="Times New Roman"/>
                <w:i/>
                <w:iCs/>
                <w:sz w:val="28"/>
                <w:szCs w:val="28"/>
              </w:rPr>
            </w:pPr>
            <w:r w:rsidRPr="00F230AF">
              <w:rPr>
                <w:rFonts w:ascii="Times New Roman" w:hAnsi="Times New Roman" w:cs="Times New Roman"/>
                <w:sz w:val="28"/>
                <w:szCs w:val="28"/>
              </w:rPr>
              <w:t xml:space="preserve">Kiểm tra các cơ sở bán lẻ thuốc: Tỷ lệ % số cơ sở bán lẻ được kiểm tra/tổng số cơ sở bán lẻ trên địa bàn </w:t>
            </w:r>
            <w:r w:rsidRPr="00F230AF">
              <w:rPr>
                <w:rFonts w:ascii="Times New Roman" w:hAnsi="Times New Roman" w:cs="Times New Roman"/>
                <w:i/>
                <w:iCs/>
                <w:sz w:val="28"/>
                <w:szCs w:val="28"/>
              </w:rPr>
              <w:t>(Số liệu tính chung cho Phòng y tế, đoàn liên ngành)</w:t>
            </w:r>
          </w:p>
          <w:p w14:paraId="3E291490" w14:textId="77777777" w:rsidR="00F230AF" w:rsidRPr="00F230AF" w:rsidRDefault="00F230AF" w:rsidP="004A7CD5">
            <w:pPr>
              <w:pStyle w:val="Other0"/>
              <w:numPr>
                <w:ilvl w:val="0"/>
                <w:numId w:val="4"/>
              </w:numPr>
              <w:tabs>
                <w:tab w:val="left" w:pos="144"/>
                <w:tab w:val="left" w:pos="4229"/>
              </w:tabs>
              <w:ind w:left="888"/>
              <w:jc w:val="both"/>
              <w:rPr>
                <w:rFonts w:ascii="Times New Roman" w:hAnsi="Times New Roman" w:cs="Times New Roman"/>
                <w:sz w:val="28"/>
                <w:szCs w:val="28"/>
              </w:rPr>
            </w:pPr>
            <w:r w:rsidRPr="00F230AF">
              <w:rPr>
                <w:rFonts w:ascii="Times New Roman" w:hAnsi="Times New Roman" w:cs="Times New Roman"/>
                <w:sz w:val="28"/>
                <w:szCs w:val="28"/>
              </w:rPr>
              <w:t>Kiểm tra &gt; 70% số cơ sở:</w:t>
            </w:r>
            <w:r w:rsidRPr="00F230AF">
              <w:rPr>
                <w:rFonts w:ascii="Times New Roman" w:hAnsi="Times New Roman" w:cs="Times New Roman"/>
                <w:sz w:val="28"/>
                <w:szCs w:val="28"/>
              </w:rPr>
              <w:tab/>
            </w:r>
            <w:r w:rsidRPr="00F230AF">
              <w:rPr>
                <w:rFonts w:ascii="Times New Roman" w:hAnsi="Times New Roman" w:cs="Times New Roman"/>
                <w:sz w:val="28"/>
                <w:szCs w:val="28"/>
              </w:rPr>
              <w:tab/>
            </w:r>
            <w:r w:rsidRPr="00F230AF">
              <w:rPr>
                <w:rFonts w:ascii="Times New Roman" w:hAnsi="Times New Roman" w:cs="Times New Roman"/>
                <w:sz w:val="28"/>
                <w:szCs w:val="28"/>
              </w:rPr>
              <w:tab/>
              <w:t>2 điểm</w:t>
            </w:r>
          </w:p>
          <w:p w14:paraId="4906AA6F" w14:textId="77777777" w:rsidR="00F230AF" w:rsidRPr="00F230AF" w:rsidRDefault="00F230AF" w:rsidP="004A7CD5">
            <w:pPr>
              <w:pStyle w:val="Other0"/>
              <w:numPr>
                <w:ilvl w:val="0"/>
                <w:numId w:val="4"/>
              </w:numPr>
              <w:tabs>
                <w:tab w:val="left" w:pos="144"/>
              </w:tabs>
              <w:ind w:left="888"/>
              <w:jc w:val="both"/>
              <w:rPr>
                <w:rFonts w:ascii="Times New Roman" w:hAnsi="Times New Roman" w:cs="Times New Roman"/>
                <w:sz w:val="28"/>
                <w:szCs w:val="28"/>
              </w:rPr>
            </w:pPr>
            <w:r w:rsidRPr="00F230AF">
              <w:rPr>
                <w:rFonts w:ascii="Times New Roman" w:hAnsi="Times New Roman" w:cs="Times New Roman"/>
                <w:sz w:val="28"/>
                <w:szCs w:val="28"/>
              </w:rPr>
              <w:t xml:space="preserve">Kiểm tra được 50% - 69% số cơ sở: </w:t>
            </w:r>
            <w:r w:rsidRPr="00F230AF">
              <w:rPr>
                <w:rFonts w:ascii="Times New Roman" w:hAnsi="Times New Roman" w:cs="Times New Roman"/>
                <w:sz w:val="28"/>
                <w:szCs w:val="28"/>
              </w:rPr>
              <w:tab/>
              <w:t>1 điểm</w:t>
            </w:r>
          </w:p>
          <w:p w14:paraId="1FC5412A" w14:textId="77777777" w:rsidR="00F230AF" w:rsidRPr="00F230AF" w:rsidRDefault="00F230AF" w:rsidP="004A7CD5">
            <w:pPr>
              <w:pStyle w:val="Other0"/>
              <w:numPr>
                <w:ilvl w:val="0"/>
                <w:numId w:val="4"/>
              </w:numPr>
              <w:tabs>
                <w:tab w:val="left" w:pos="144"/>
                <w:tab w:val="left" w:pos="4176"/>
              </w:tabs>
              <w:ind w:left="888"/>
              <w:jc w:val="both"/>
              <w:rPr>
                <w:rFonts w:ascii="Times New Roman" w:hAnsi="Times New Roman" w:cs="Times New Roman"/>
                <w:sz w:val="28"/>
                <w:szCs w:val="28"/>
              </w:rPr>
            </w:pPr>
            <w:r w:rsidRPr="00F230AF">
              <w:rPr>
                <w:rFonts w:ascii="Times New Roman" w:hAnsi="Times New Roman" w:cs="Times New Roman"/>
                <w:sz w:val="28"/>
                <w:szCs w:val="28"/>
              </w:rPr>
              <w:t>Kiểm tra được 30% - 49% số cơ sở:</w:t>
            </w:r>
            <w:r w:rsidRPr="00F230AF">
              <w:rPr>
                <w:rFonts w:ascii="Times New Roman" w:hAnsi="Times New Roman" w:cs="Times New Roman"/>
                <w:sz w:val="28"/>
                <w:szCs w:val="28"/>
              </w:rPr>
              <w:tab/>
              <w:t>0,5 điểm</w:t>
            </w:r>
          </w:p>
          <w:p w14:paraId="6D619DC1" w14:textId="77777777" w:rsidR="00F230AF" w:rsidRPr="00F230AF" w:rsidRDefault="00F230AF" w:rsidP="004A7CD5">
            <w:pPr>
              <w:pStyle w:val="Other0"/>
              <w:numPr>
                <w:ilvl w:val="0"/>
                <w:numId w:val="4"/>
              </w:numPr>
              <w:tabs>
                <w:tab w:val="left" w:pos="144"/>
                <w:tab w:val="left" w:pos="4176"/>
              </w:tabs>
              <w:ind w:left="888"/>
              <w:jc w:val="both"/>
              <w:rPr>
                <w:rFonts w:ascii="Times New Roman" w:hAnsi="Times New Roman" w:cs="Times New Roman"/>
                <w:sz w:val="28"/>
                <w:szCs w:val="28"/>
              </w:rPr>
            </w:pPr>
            <w:r w:rsidRPr="00F230AF">
              <w:rPr>
                <w:rFonts w:ascii="Times New Roman" w:hAnsi="Times New Roman" w:cs="Times New Roman"/>
                <w:sz w:val="28"/>
                <w:szCs w:val="28"/>
              </w:rPr>
              <w:t>Kiểm tra được dưới 30% số cơ sở:</w:t>
            </w:r>
            <w:r w:rsidRPr="00F230AF">
              <w:rPr>
                <w:rFonts w:ascii="Times New Roman" w:hAnsi="Times New Roman" w:cs="Times New Roman"/>
                <w:sz w:val="28"/>
                <w:szCs w:val="28"/>
              </w:rPr>
              <w:tab/>
              <w:t>0 điểm</w:t>
            </w:r>
          </w:p>
          <w:p w14:paraId="54EDE97A"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 Kiểm tra biên bản lưu tại đơn vị.</w:t>
            </w:r>
          </w:p>
        </w:tc>
        <w:tc>
          <w:tcPr>
            <w:tcW w:w="683" w:type="dxa"/>
            <w:shd w:val="clear" w:color="auto" w:fill="FFFFFF"/>
          </w:tcPr>
          <w:p w14:paraId="4622CA9B" w14:textId="77777777" w:rsidR="00F230AF" w:rsidRPr="00F230AF" w:rsidRDefault="00F230AF" w:rsidP="004A7CD5">
            <w:pPr>
              <w:jc w:val="center"/>
              <w:rPr>
                <w:sz w:val="28"/>
                <w:szCs w:val="28"/>
                <w:lang w:val="en-US"/>
              </w:rPr>
            </w:pPr>
            <w:r w:rsidRPr="00F230AF">
              <w:rPr>
                <w:sz w:val="28"/>
                <w:szCs w:val="28"/>
                <w:lang w:val="en-US"/>
              </w:rPr>
              <w:t>2</w:t>
            </w:r>
          </w:p>
        </w:tc>
        <w:tc>
          <w:tcPr>
            <w:tcW w:w="603" w:type="dxa"/>
            <w:shd w:val="clear" w:color="auto" w:fill="FFFFFF"/>
          </w:tcPr>
          <w:p w14:paraId="3FC37B9E" w14:textId="77777777" w:rsidR="00F230AF" w:rsidRPr="00F230AF" w:rsidRDefault="00F230AF" w:rsidP="004A7CD5">
            <w:pPr>
              <w:rPr>
                <w:sz w:val="28"/>
                <w:szCs w:val="28"/>
              </w:rPr>
            </w:pPr>
          </w:p>
        </w:tc>
        <w:tc>
          <w:tcPr>
            <w:tcW w:w="496" w:type="dxa"/>
            <w:shd w:val="clear" w:color="auto" w:fill="FFFFFF"/>
          </w:tcPr>
          <w:p w14:paraId="496A3809" w14:textId="77777777" w:rsidR="00F230AF" w:rsidRPr="00F230AF" w:rsidRDefault="00F230AF" w:rsidP="004A7CD5">
            <w:pPr>
              <w:rPr>
                <w:sz w:val="28"/>
                <w:szCs w:val="28"/>
              </w:rPr>
            </w:pPr>
          </w:p>
        </w:tc>
      </w:tr>
      <w:tr w:rsidR="00F230AF" w:rsidRPr="00F230AF" w14:paraId="1D94286E" w14:textId="77777777" w:rsidTr="004A7CD5">
        <w:trPr>
          <w:trHeight w:val="20"/>
          <w:jc w:val="center"/>
        </w:trPr>
        <w:tc>
          <w:tcPr>
            <w:tcW w:w="597" w:type="dxa"/>
            <w:shd w:val="clear" w:color="auto" w:fill="FFFFFF"/>
          </w:tcPr>
          <w:p w14:paraId="63611924"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2.3</w:t>
            </w:r>
          </w:p>
        </w:tc>
        <w:tc>
          <w:tcPr>
            <w:tcW w:w="6676" w:type="dxa"/>
            <w:shd w:val="clear" w:color="auto" w:fill="FFFFFF"/>
          </w:tcPr>
          <w:p w14:paraId="1F0E77A9"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 xml:space="preserve">Tỷ lệ % số cơ sở kinh doanh được kiểm tra thực hiện đúng các quy định về dược/ Tổng số cơ sở được kiểm tra trong năm </w:t>
            </w:r>
            <w:r w:rsidRPr="00F230AF">
              <w:rPr>
                <w:rFonts w:ascii="Times New Roman" w:hAnsi="Times New Roman" w:cs="Times New Roman"/>
                <w:i/>
                <w:iCs/>
                <w:sz w:val="28"/>
                <w:szCs w:val="28"/>
              </w:rPr>
              <w:t>(Số liệu tính chung cho Phòng y tế, đoàn liên ngành)</w:t>
            </w:r>
            <w:r w:rsidRPr="00F230AF">
              <w:rPr>
                <w:rFonts w:ascii="Times New Roman" w:hAnsi="Times New Roman" w:cs="Times New Roman"/>
                <w:sz w:val="28"/>
                <w:szCs w:val="28"/>
              </w:rPr>
              <w:t>:</w:t>
            </w:r>
          </w:p>
          <w:p w14:paraId="0911525C" w14:textId="77777777" w:rsidR="00F230AF" w:rsidRPr="00F230AF" w:rsidRDefault="00F230AF" w:rsidP="004A7CD5">
            <w:pPr>
              <w:pStyle w:val="Other0"/>
              <w:numPr>
                <w:ilvl w:val="0"/>
                <w:numId w:val="1"/>
              </w:numPr>
              <w:tabs>
                <w:tab w:val="left" w:pos="350"/>
                <w:tab w:val="center" w:pos="3302"/>
                <w:tab w:val="center" w:pos="3394"/>
              </w:tabs>
              <w:ind w:left="888"/>
              <w:rPr>
                <w:rFonts w:ascii="Times New Roman" w:hAnsi="Times New Roman" w:cs="Times New Roman"/>
                <w:sz w:val="28"/>
                <w:szCs w:val="28"/>
              </w:rPr>
            </w:pPr>
            <w:r w:rsidRPr="00F230AF">
              <w:rPr>
                <w:rFonts w:ascii="Times New Roman" w:hAnsi="Times New Roman" w:cs="Times New Roman"/>
                <w:sz w:val="28"/>
                <w:szCs w:val="28"/>
              </w:rPr>
              <w:t>Tỷ lệ &gt; 80 %:</w:t>
            </w:r>
            <w:r w:rsidRPr="00F230AF">
              <w:rPr>
                <w:rFonts w:ascii="Times New Roman" w:hAnsi="Times New Roman" w:cs="Times New Roman"/>
                <w:sz w:val="28"/>
                <w:szCs w:val="28"/>
              </w:rPr>
              <w:tab/>
            </w:r>
            <w:r w:rsidRPr="00F230AF">
              <w:rPr>
                <w:rFonts w:ascii="Times New Roman" w:hAnsi="Times New Roman" w:cs="Times New Roman"/>
                <w:sz w:val="28"/>
                <w:szCs w:val="28"/>
              </w:rPr>
              <w:tab/>
              <w:t>1</w:t>
            </w:r>
            <w:r w:rsidRPr="00F230AF">
              <w:rPr>
                <w:rFonts w:ascii="Times New Roman" w:hAnsi="Times New Roman" w:cs="Times New Roman"/>
                <w:sz w:val="28"/>
                <w:szCs w:val="28"/>
              </w:rPr>
              <w:tab/>
              <w:t>điểm</w:t>
            </w:r>
          </w:p>
          <w:p w14:paraId="78913D3B" w14:textId="77777777" w:rsidR="00F230AF" w:rsidRPr="00F230AF" w:rsidRDefault="00F230AF" w:rsidP="004A7CD5">
            <w:pPr>
              <w:pStyle w:val="Other0"/>
              <w:numPr>
                <w:ilvl w:val="0"/>
                <w:numId w:val="1"/>
              </w:numPr>
              <w:tabs>
                <w:tab w:val="left" w:pos="350"/>
                <w:tab w:val="left" w:pos="1877"/>
                <w:tab w:val="center" w:pos="3302"/>
                <w:tab w:val="center" w:pos="3374"/>
              </w:tabs>
              <w:ind w:left="888"/>
              <w:rPr>
                <w:rFonts w:ascii="Times New Roman" w:hAnsi="Times New Roman" w:cs="Times New Roman"/>
                <w:sz w:val="28"/>
                <w:szCs w:val="28"/>
              </w:rPr>
            </w:pPr>
            <w:r w:rsidRPr="00F230AF">
              <w:rPr>
                <w:rFonts w:ascii="Times New Roman" w:hAnsi="Times New Roman" w:cs="Times New Roman"/>
                <w:sz w:val="28"/>
                <w:szCs w:val="28"/>
              </w:rPr>
              <w:t>Tỷ lệ từ 70% -79%:</w:t>
            </w:r>
            <w:r w:rsidRPr="00F230AF">
              <w:rPr>
                <w:rFonts w:ascii="Times New Roman" w:hAnsi="Times New Roman" w:cs="Times New Roman"/>
                <w:sz w:val="28"/>
                <w:szCs w:val="28"/>
              </w:rPr>
              <w:tab/>
            </w:r>
            <w:r w:rsidRPr="00F230AF">
              <w:rPr>
                <w:rFonts w:ascii="Times New Roman" w:hAnsi="Times New Roman" w:cs="Times New Roman"/>
                <w:sz w:val="28"/>
                <w:szCs w:val="28"/>
              </w:rPr>
              <w:tab/>
              <w:t>0,5 điểm</w:t>
            </w:r>
          </w:p>
          <w:p w14:paraId="76E6E7E8" w14:textId="77777777" w:rsidR="00F230AF" w:rsidRPr="00F230AF" w:rsidRDefault="00F230AF" w:rsidP="004A7CD5">
            <w:pPr>
              <w:pStyle w:val="Other0"/>
              <w:numPr>
                <w:ilvl w:val="0"/>
                <w:numId w:val="1"/>
              </w:numPr>
              <w:tabs>
                <w:tab w:val="left" w:pos="350"/>
                <w:tab w:val="center" w:pos="3302"/>
                <w:tab w:val="center" w:pos="3398"/>
              </w:tabs>
              <w:ind w:left="888"/>
              <w:rPr>
                <w:rFonts w:ascii="Times New Roman" w:hAnsi="Times New Roman" w:cs="Times New Roman"/>
                <w:sz w:val="28"/>
                <w:szCs w:val="28"/>
              </w:rPr>
            </w:pPr>
            <w:r w:rsidRPr="00F230AF">
              <w:rPr>
                <w:rFonts w:ascii="Times New Roman" w:hAnsi="Times New Roman" w:cs="Times New Roman"/>
                <w:sz w:val="28"/>
                <w:szCs w:val="28"/>
              </w:rPr>
              <w:t>Tỷ lệ &lt; 70%:</w:t>
            </w:r>
            <w:r w:rsidRPr="00F230AF">
              <w:rPr>
                <w:rFonts w:ascii="Times New Roman" w:hAnsi="Times New Roman" w:cs="Times New Roman"/>
                <w:sz w:val="28"/>
                <w:szCs w:val="28"/>
              </w:rPr>
              <w:tab/>
            </w:r>
            <w:r w:rsidRPr="00F230AF">
              <w:rPr>
                <w:rFonts w:ascii="Times New Roman" w:hAnsi="Times New Roman" w:cs="Times New Roman"/>
                <w:sz w:val="28"/>
                <w:szCs w:val="28"/>
              </w:rPr>
              <w:tab/>
              <w:t>0</w:t>
            </w:r>
            <w:r w:rsidRPr="00F230AF">
              <w:rPr>
                <w:rFonts w:ascii="Times New Roman" w:hAnsi="Times New Roman" w:cs="Times New Roman"/>
                <w:sz w:val="28"/>
                <w:szCs w:val="28"/>
              </w:rPr>
              <w:tab/>
              <w:t>điểm</w:t>
            </w:r>
          </w:p>
          <w:p w14:paraId="135BA9A4"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 Căn cứ số liệu tổng kết công tác kiểm tra.</w:t>
            </w:r>
          </w:p>
        </w:tc>
        <w:tc>
          <w:tcPr>
            <w:tcW w:w="683" w:type="dxa"/>
            <w:shd w:val="clear" w:color="auto" w:fill="FFFFFF"/>
          </w:tcPr>
          <w:p w14:paraId="3E87C3E2" w14:textId="77777777" w:rsidR="00F230AF" w:rsidRPr="00F230AF" w:rsidRDefault="00F230AF" w:rsidP="004A7CD5">
            <w:pPr>
              <w:jc w:val="center"/>
              <w:rPr>
                <w:sz w:val="28"/>
                <w:szCs w:val="28"/>
                <w:lang w:val="en-US"/>
              </w:rPr>
            </w:pPr>
            <w:r w:rsidRPr="00F230AF">
              <w:rPr>
                <w:sz w:val="28"/>
                <w:szCs w:val="28"/>
                <w:lang w:val="en-US"/>
              </w:rPr>
              <w:t>1</w:t>
            </w:r>
          </w:p>
        </w:tc>
        <w:tc>
          <w:tcPr>
            <w:tcW w:w="603" w:type="dxa"/>
            <w:shd w:val="clear" w:color="auto" w:fill="FFFFFF"/>
          </w:tcPr>
          <w:p w14:paraId="79727DA1" w14:textId="77777777" w:rsidR="00F230AF" w:rsidRPr="00F230AF" w:rsidRDefault="00F230AF" w:rsidP="004A7CD5">
            <w:pPr>
              <w:rPr>
                <w:sz w:val="28"/>
                <w:szCs w:val="28"/>
              </w:rPr>
            </w:pPr>
          </w:p>
        </w:tc>
        <w:tc>
          <w:tcPr>
            <w:tcW w:w="496" w:type="dxa"/>
            <w:shd w:val="clear" w:color="auto" w:fill="FFFFFF"/>
          </w:tcPr>
          <w:p w14:paraId="384A8319" w14:textId="77777777" w:rsidR="00F230AF" w:rsidRPr="00F230AF" w:rsidRDefault="00F230AF" w:rsidP="004A7CD5">
            <w:pPr>
              <w:rPr>
                <w:sz w:val="28"/>
                <w:szCs w:val="28"/>
              </w:rPr>
            </w:pPr>
          </w:p>
        </w:tc>
      </w:tr>
      <w:tr w:rsidR="00F230AF" w:rsidRPr="00F230AF" w14:paraId="57BF46B7" w14:textId="77777777" w:rsidTr="004A7CD5">
        <w:trPr>
          <w:trHeight w:val="20"/>
          <w:jc w:val="center"/>
        </w:trPr>
        <w:tc>
          <w:tcPr>
            <w:tcW w:w="597" w:type="dxa"/>
            <w:shd w:val="clear" w:color="auto" w:fill="FFFFFF"/>
          </w:tcPr>
          <w:p w14:paraId="57DFCF56"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b/>
                <w:bCs/>
                <w:sz w:val="28"/>
                <w:szCs w:val="28"/>
              </w:rPr>
              <w:t>3</w:t>
            </w:r>
          </w:p>
        </w:tc>
        <w:tc>
          <w:tcPr>
            <w:tcW w:w="6676" w:type="dxa"/>
            <w:shd w:val="clear" w:color="auto" w:fill="FFFFFF"/>
          </w:tcPr>
          <w:p w14:paraId="40220C1B" w14:textId="77777777" w:rsidR="00F230AF" w:rsidRPr="00F230AF" w:rsidRDefault="00F230AF" w:rsidP="004A7CD5">
            <w:pPr>
              <w:pStyle w:val="Other0"/>
              <w:jc w:val="both"/>
              <w:rPr>
                <w:rFonts w:ascii="Times New Roman" w:hAnsi="Times New Roman" w:cs="Times New Roman"/>
                <w:b/>
                <w:bCs/>
                <w:sz w:val="28"/>
                <w:szCs w:val="28"/>
              </w:rPr>
            </w:pPr>
            <w:r w:rsidRPr="00F230AF">
              <w:rPr>
                <w:rFonts w:ascii="Times New Roman" w:hAnsi="Times New Roman" w:cs="Times New Roman"/>
                <w:b/>
                <w:bCs/>
                <w:sz w:val="28"/>
                <w:szCs w:val="28"/>
              </w:rPr>
              <w:t>Kết quả kiểm tra</w:t>
            </w:r>
            <w:r w:rsidRPr="00F230AF">
              <w:rPr>
                <w:rFonts w:ascii="Times New Roman" w:hAnsi="Times New Roman" w:cs="Times New Roman"/>
                <w:sz w:val="28"/>
                <w:szCs w:val="28"/>
              </w:rPr>
              <w:t xml:space="preserve"> </w:t>
            </w:r>
            <w:r w:rsidRPr="00F230AF">
              <w:rPr>
                <w:rFonts w:ascii="Times New Roman" w:hAnsi="Times New Roman" w:cs="Times New Roman"/>
                <w:b/>
                <w:bCs/>
                <w:sz w:val="28"/>
                <w:szCs w:val="28"/>
              </w:rPr>
              <w:t>cơ sở sản xuất, kinh doanh mỹ phẩm</w:t>
            </w:r>
          </w:p>
        </w:tc>
        <w:tc>
          <w:tcPr>
            <w:tcW w:w="683" w:type="dxa"/>
            <w:shd w:val="clear" w:color="auto" w:fill="FFFFFF"/>
          </w:tcPr>
          <w:p w14:paraId="753736EE" w14:textId="77777777" w:rsidR="00F230AF" w:rsidRPr="00F230AF" w:rsidRDefault="00F230AF" w:rsidP="004A7CD5">
            <w:pPr>
              <w:jc w:val="center"/>
              <w:rPr>
                <w:sz w:val="28"/>
                <w:szCs w:val="28"/>
                <w:lang w:val="en-US"/>
              </w:rPr>
            </w:pPr>
            <w:r w:rsidRPr="00F230AF">
              <w:rPr>
                <w:sz w:val="28"/>
                <w:szCs w:val="28"/>
                <w:lang w:val="en-US"/>
              </w:rPr>
              <w:t>1</w:t>
            </w:r>
          </w:p>
        </w:tc>
        <w:tc>
          <w:tcPr>
            <w:tcW w:w="603" w:type="dxa"/>
            <w:shd w:val="clear" w:color="auto" w:fill="FFFFFF"/>
          </w:tcPr>
          <w:p w14:paraId="62434178" w14:textId="77777777" w:rsidR="00F230AF" w:rsidRPr="00F230AF" w:rsidRDefault="00F230AF" w:rsidP="004A7CD5">
            <w:pPr>
              <w:rPr>
                <w:sz w:val="28"/>
                <w:szCs w:val="28"/>
              </w:rPr>
            </w:pPr>
          </w:p>
        </w:tc>
        <w:tc>
          <w:tcPr>
            <w:tcW w:w="496" w:type="dxa"/>
            <w:shd w:val="clear" w:color="auto" w:fill="FFFFFF"/>
          </w:tcPr>
          <w:p w14:paraId="49337FEB" w14:textId="77777777" w:rsidR="00F230AF" w:rsidRPr="00F230AF" w:rsidRDefault="00F230AF" w:rsidP="004A7CD5">
            <w:pPr>
              <w:rPr>
                <w:sz w:val="28"/>
                <w:szCs w:val="28"/>
              </w:rPr>
            </w:pPr>
          </w:p>
        </w:tc>
      </w:tr>
      <w:tr w:rsidR="00F230AF" w:rsidRPr="00F230AF" w14:paraId="46F1A3B7" w14:textId="77777777" w:rsidTr="004A7CD5">
        <w:trPr>
          <w:trHeight w:val="20"/>
          <w:jc w:val="center"/>
        </w:trPr>
        <w:tc>
          <w:tcPr>
            <w:tcW w:w="597" w:type="dxa"/>
            <w:shd w:val="clear" w:color="auto" w:fill="FFFFFF"/>
          </w:tcPr>
          <w:p w14:paraId="6008CD58"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3.1</w:t>
            </w:r>
          </w:p>
        </w:tc>
        <w:tc>
          <w:tcPr>
            <w:tcW w:w="6676" w:type="dxa"/>
            <w:shd w:val="clear" w:color="auto" w:fill="FFFFFF"/>
          </w:tcPr>
          <w:p w14:paraId="4CBA9444" w14:textId="77777777" w:rsidR="00F230AF" w:rsidRPr="00F230AF" w:rsidRDefault="00F230AF" w:rsidP="004A7CD5">
            <w:pPr>
              <w:pStyle w:val="Khc0"/>
              <w:ind w:left="-8" w:firstLine="0"/>
              <w:jc w:val="both"/>
              <w:rPr>
                <w:rFonts w:ascii="Times New Roman" w:hAnsi="Times New Roman" w:cs="Times New Roman"/>
              </w:rPr>
            </w:pPr>
            <w:r w:rsidRPr="00F230AF">
              <w:rPr>
                <w:rFonts w:ascii="Times New Roman" w:hAnsi="Times New Roman" w:cs="Times New Roman"/>
                <w:color w:val="000000"/>
              </w:rPr>
              <w:t xml:space="preserve">Kiểm tra hậu mại cơ sở kinh doanh mỹ phẩm trên địa bàn </w:t>
            </w:r>
            <w:r w:rsidRPr="00F230AF">
              <w:rPr>
                <w:rFonts w:ascii="Times New Roman" w:hAnsi="Times New Roman" w:cs="Times New Roman"/>
                <w:color w:val="000000"/>
              </w:rPr>
              <w:lastRenderedPageBreak/>
              <w:t>trong năm</w:t>
            </w:r>
          </w:p>
          <w:p w14:paraId="2CD6D2BD" w14:textId="77777777" w:rsidR="00F230AF" w:rsidRPr="00F230AF" w:rsidRDefault="00F230AF" w:rsidP="004A7CD5">
            <w:pPr>
              <w:pStyle w:val="Khc0"/>
              <w:numPr>
                <w:ilvl w:val="0"/>
                <w:numId w:val="8"/>
              </w:numPr>
              <w:tabs>
                <w:tab w:val="left" w:pos="149"/>
              </w:tabs>
              <w:ind w:firstLine="0"/>
              <w:jc w:val="both"/>
              <w:rPr>
                <w:rFonts w:ascii="Times New Roman" w:hAnsi="Times New Roman" w:cs="Times New Roman"/>
              </w:rPr>
            </w:pPr>
            <w:r w:rsidRPr="00F230AF">
              <w:rPr>
                <w:rFonts w:ascii="Times New Roman" w:hAnsi="Times New Roman" w:cs="Times New Roman"/>
                <w:color w:val="000000"/>
              </w:rPr>
              <w:t xml:space="preserve">Kiểm tra được &gt; 40% số cơ sở: </w:t>
            </w:r>
            <w:r w:rsidRPr="00F230AF">
              <w:rPr>
                <w:rFonts w:ascii="Times New Roman" w:hAnsi="Times New Roman" w:cs="Times New Roman"/>
                <w:color w:val="000000"/>
              </w:rPr>
              <w:tab/>
            </w:r>
            <w:r w:rsidRPr="00F230AF">
              <w:rPr>
                <w:rFonts w:ascii="Times New Roman" w:hAnsi="Times New Roman" w:cs="Times New Roman"/>
                <w:color w:val="000000"/>
              </w:rPr>
              <w:tab/>
              <w:t>0,5 điểm</w:t>
            </w:r>
          </w:p>
          <w:p w14:paraId="485F74ED" w14:textId="77777777" w:rsidR="00F230AF" w:rsidRPr="00F230AF" w:rsidRDefault="00F230AF" w:rsidP="004A7CD5">
            <w:pPr>
              <w:pStyle w:val="Khc0"/>
              <w:numPr>
                <w:ilvl w:val="0"/>
                <w:numId w:val="8"/>
              </w:numPr>
              <w:tabs>
                <w:tab w:val="left" w:pos="134"/>
              </w:tabs>
              <w:ind w:firstLine="0"/>
              <w:jc w:val="both"/>
              <w:rPr>
                <w:rFonts w:ascii="Times New Roman" w:hAnsi="Times New Roman" w:cs="Times New Roman"/>
              </w:rPr>
            </w:pPr>
            <w:r w:rsidRPr="00F230AF">
              <w:rPr>
                <w:rFonts w:ascii="Times New Roman" w:hAnsi="Times New Roman" w:cs="Times New Roman"/>
                <w:color w:val="000000"/>
              </w:rPr>
              <w:t xml:space="preserve">Kiểm tra được 25% - 39% số cơ sở: </w:t>
            </w:r>
            <w:r w:rsidRPr="00F230AF">
              <w:rPr>
                <w:rFonts w:ascii="Times New Roman" w:hAnsi="Times New Roman" w:cs="Times New Roman"/>
                <w:color w:val="000000"/>
              </w:rPr>
              <w:tab/>
              <w:t>0,25 điểm</w:t>
            </w:r>
          </w:p>
          <w:p w14:paraId="111580E4" w14:textId="77777777" w:rsidR="00F230AF" w:rsidRPr="00F230AF" w:rsidRDefault="00F230AF" w:rsidP="004A7CD5">
            <w:pPr>
              <w:pStyle w:val="Khc0"/>
              <w:numPr>
                <w:ilvl w:val="0"/>
                <w:numId w:val="8"/>
              </w:numPr>
              <w:tabs>
                <w:tab w:val="left" w:pos="149"/>
              </w:tabs>
              <w:ind w:left="-8" w:firstLine="0"/>
              <w:jc w:val="both"/>
              <w:rPr>
                <w:rFonts w:ascii="Times New Roman" w:hAnsi="Times New Roman" w:cs="Times New Roman"/>
                <w:lang w:val="vi-VN"/>
              </w:rPr>
            </w:pPr>
            <w:r w:rsidRPr="00F230AF">
              <w:rPr>
                <w:rFonts w:ascii="Times New Roman" w:hAnsi="Times New Roman" w:cs="Times New Roman"/>
                <w:color w:val="000000"/>
              </w:rPr>
              <w:t xml:space="preserve">Kiểm tra được dưới 25% số cơ sở: </w:t>
            </w:r>
            <w:r w:rsidRPr="00F230AF">
              <w:rPr>
                <w:rFonts w:ascii="Times New Roman" w:hAnsi="Times New Roman" w:cs="Times New Roman"/>
                <w:color w:val="000000"/>
              </w:rPr>
              <w:tab/>
            </w:r>
            <w:r w:rsidRPr="00F230AF">
              <w:rPr>
                <w:rFonts w:ascii="Times New Roman" w:hAnsi="Times New Roman" w:cs="Times New Roman"/>
                <w:color w:val="000000"/>
              </w:rPr>
              <w:tab/>
              <w:t xml:space="preserve">0 điểm </w:t>
            </w:r>
          </w:p>
          <w:p w14:paraId="00FE67AD" w14:textId="77777777" w:rsidR="00F230AF" w:rsidRPr="00F230AF" w:rsidRDefault="00F230AF" w:rsidP="004A7CD5">
            <w:pPr>
              <w:pStyle w:val="Other0"/>
              <w:jc w:val="both"/>
              <w:rPr>
                <w:rFonts w:ascii="Times New Roman" w:hAnsi="Times New Roman" w:cs="Times New Roman"/>
                <w:sz w:val="28"/>
                <w:szCs w:val="28"/>
                <w:lang w:val="vi-VN"/>
              </w:rPr>
            </w:pPr>
            <w:r w:rsidRPr="00F230AF">
              <w:rPr>
                <w:rFonts w:ascii="Times New Roman" w:hAnsi="Times New Roman" w:cs="Times New Roman"/>
                <w:color w:val="000000"/>
                <w:sz w:val="28"/>
                <w:szCs w:val="28"/>
                <w:lang w:val="vi-VN"/>
              </w:rPr>
              <w:t>* Kiểm tra biên bản kiểm tra lưu tại đơn vị</w:t>
            </w:r>
          </w:p>
        </w:tc>
        <w:tc>
          <w:tcPr>
            <w:tcW w:w="683" w:type="dxa"/>
            <w:shd w:val="clear" w:color="auto" w:fill="FFFFFF"/>
          </w:tcPr>
          <w:p w14:paraId="3ADBF7D8" w14:textId="77777777" w:rsidR="00F230AF" w:rsidRPr="00F230AF" w:rsidRDefault="00F230AF" w:rsidP="004A7CD5">
            <w:pPr>
              <w:jc w:val="center"/>
              <w:rPr>
                <w:sz w:val="28"/>
                <w:szCs w:val="28"/>
                <w:lang w:val="en-US"/>
              </w:rPr>
            </w:pPr>
            <w:r w:rsidRPr="00F230AF">
              <w:rPr>
                <w:sz w:val="28"/>
                <w:szCs w:val="28"/>
                <w:lang w:val="en-US"/>
              </w:rPr>
              <w:lastRenderedPageBreak/>
              <w:t>0,5</w:t>
            </w:r>
          </w:p>
        </w:tc>
        <w:tc>
          <w:tcPr>
            <w:tcW w:w="603" w:type="dxa"/>
            <w:shd w:val="clear" w:color="auto" w:fill="FFFFFF"/>
          </w:tcPr>
          <w:p w14:paraId="23BFE274" w14:textId="77777777" w:rsidR="00F230AF" w:rsidRPr="00F230AF" w:rsidRDefault="00F230AF" w:rsidP="004A7CD5">
            <w:pPr>
              <w:rPr>
                <w:sz w:val="28"/>
                <w:szCs w:val="28"/>
              </w:rPr>
            </w:pPr>
          </w:p>
        </w:tc>
        <w:tc>
          <w:tcPr>
            <w:tcW w:w="496" w:type="dxa"/>
            <w:shd w:val="clear" w:color="auto" w:fill="FFFFFF"/>
          </w:tcPr>
          <w:p w14:paraId="135F37F0" w14:textId="77777777" w:rsidR="00F230AF" w:rsidRPr="00F230AF" w:rsidRDefault="00F230AF" w:rsidP="004A7CD5">
            <w:pPr>
              <w:rPr>
                <w:sz w:val="28"/>
                <w:szCs w:val="28"/>
              </w:rPr>
            </w:pPr>
          </w:p>
        </w:tc>
      </w:tr>
      <w:tr w:rsidR="00F230AF" w:rsidRPr="00F230AF" w14:paraId="45E132B8" w14:textId="77777777" w:rsidTr="004A7CD5">
        <w:trPr>
          <w:trHeight w:val="20"/>
          <w:jc w:val="center"/>
        </w:trPr>
        <w:tc>
          <w:tcPr>
            <w:tcW w:w="597" w:type="dxa"/>
            <w:shd w:val="clear" w:color="auto" w:fill="FFFFFF"/>
          </w:tcPr>
          <w:p w14:paraId="3F227FCB" w14:textId="77777777" w:rsidR="00F230AF" w:rsidRPr="00F230AF" w:rsidRDefault="00F230AF" w:rsidP="004A7CD5">
            <w:pPr>
              <w:pStyle w:val="Other0"/>
              <w:jc w:val="center"/>
              <w:rPr>
                <w:rFonts w:ascii="Times New Roman" w:hAnsi="Times New Roman" w:cs="Times New Roman"/>
                <w:sz w:val="28"/>
                <w:szCs w:val="28"/>
              </w:rPr>
            </w:pPr>
            <w:r w:rsidRPr="00F230AF">
              <w:rPr>
                <w:rFonts w:ascii="Times New Roman" w:hAnsi="Times New Roman" w:cs="Times New Roman"/>
                <w:sz w:val="28"/>
                <w:szCs w:val="28"/>
              </w:rPr>
              <w:t>3.2</w:t>
            </w:r>
          </w:p>
        </w:tc>
        <w:tc>
          <w:tcPr>
            <w:tcW w:w="6676" w:type="dxa"/>
            <w:shd w:val="clear" w:color="auto" w:fill="FFFFFF"/>
          </w:tcPr>
          <w:p w14:paraId="298D6032"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 xml:space="preserve">Tỷ lệ % số cơ sở sản xuất, kinh doanh mỹ phẩm được kiểm tra thực hiện đúng các quy định các quy định về mỹ phẩm/ Tổng số cơ sở sản xuất, kinh doanh mỹ phẩm được kiểm tra trong năm </w:t>
            </w:r>
            <w:r w:rsidRPr="00F230AF">
              <w:rPr>
                <w:rFonts w:ascii="Times New Roman" w:hAnsi="Times New Roman" w:cs="Times New Roman"/>
                <w:i/>
                <w:iCs/>
                <w:sz w:val="28"/>
                <w:szCs w:val="28"/>
              </w:rPr>
              <w:t>(Số liệu tính chung cho Phòng y tế, đoàn liên ngành)</w:t>
            </w:r>
            <w:r w:rsidRPr="00F230AF">
              <w:rPr>
                <w:rFonts w:ascii="Times New Roman" w:hAnsi="Times New Roman" w:cs="Times New Roman"/>
                <w:sz w:val="28"/>
                <w:szCs w:val="28"/>
              </w:rPr>
              <w:t>:</w:t>
            </w:r>
          </w:p>
          <w:p w14:paraId="2FB022A6" w14:textId="77777777" w:rsidR="00F230AF" w:rsidRPr="00F230AF" w:rsidRDefault="00F230AF" w:rsidP="004A7CD5">
            <w:pPr>
              <w:pStyle w:val="Other0"/>
              <w:numPr>
                <w:ilvl w:val="0"/>
                <w:numId w:val="2"/>
              </w:numPr>
              <w:tabs>
                <w:tab w:val="left" w:pos="350"/>
                <w:tab w:val="left" w:pos="2899"/>
              </w:tabs>
              <w:ind w:left="888"/>
              <w:rPr>
                <w:rFonts w:ascii="Times New Roman" w:hAnsi="Times New Roman" w:cs="Times New Roman"/>
                <w:sz w:val="28"/>
                <w:szCs w:val="28"/>
              </w:rPr>
            </w:pPr>
            <w:r w:rsidRPr="00F230AF">
              <w:rPr>
                <w:rFonts w:ascii="Times New Roman" w:hAnsi="Times New Roman" w:cs="Times New Roman"/>
                <w:sz w:val="28"/>
                <w:szCs w:val="28"/>
              </w:rPr>
              <w:t>Tỷ lệ &gt; 80 %:</w:t>
            </w:r>
            <w:r w:rsidRPr="00F230AF">
              <w:rPr>
                <w:rFonts w:ascii="Times New Roman" w:hAnsi="Times New Roman" w:cs="Times New Roman"/>
                <w:sz w:val="28"/>
                <w:szCs w:val="28"/>
              </w:rPr>
              <w:tab/>
            </w:r>
            <w:r w:rsidRPr="00F230AF">
              <w:rPr>
                <w:rFonts w:ascii="Times New Roman" w:hAnsi="Times New Roman" w:cs="Times New Roman"/>
                <w:sz w:val="28"/>
                <w:szCs w:val="28"/>
              </w:rPr>
              <w:tab/>
              <w:t>0,5 điểm</w:t>
            </w:r>
          </w:p>
          <w:p w14:paraId="132E14E5" w14:textId="77777777" w:rsidR="00F230AF" w:rsidRPr="00F230AF" w:rsidRDefault="00F230AF" w:rsidP="004A7CD5">
            <w:pPr>
              <w:pStyle w:val="Other0"/>
              <w:numPr>
                <w:ilvl w:val="0"/>
                <w:numId w:val="2"/>
              </w:numPr>
              <w:tabs>
                <w:tab w:val="left" w:pos="350"/>
                <w:tab w:val="left" w:pos="2851"/>
              </w:tabs>
              <w:ind w:left="888"/>
              <w:rPr>
                <w:rFonts w:ascii="Times New Roman" w:hAnsi="Times New Roman" w:cs="Times New Roman"/>
                <w:sz w:val="28"/>
                <w:szCs w:val="28"/>
              </w:rPr>
            </w:pPr>
            <w:r w:rsidRPr="00F230AF">
              <w:rPr>
                <w:rFonts w:ascii="Times New Roman" w:hAnsi="Times New Roman" w:cs="Times New Roman"/>
                <w:sz w:val="28"/>
                <w:szCs w:val="28"/>
              </w:rPr>
              <w:t>Tỷ lệ từ 70% - 79%:</w:t>
            </w:r>
            <w:r w:rsidRPr="00F230AF">
              <w:rPr>
                <w:rFonts w:ascii="Times New Roman" w:hAnsi="Times New Roman" w:cs="Times New Roman"/>
                <w:sz w:val="28"/>
                <w:szCs w:val="28"/>
              </w:rPr>
              <w:tab/>
              <w:t xml:space="preserve">            0,25 điểm</w:t>
            </w:r>
          </w:p>
          <w:p w14:paraId="69E45FD1" w14:textId="77777777" w:rsidR="00F230AF" w:rsidRPr="00F230AF" w:rsidRDefault="00F230AF" w:rsidP="004A7CD5">
            <w:pPr>
              <w:pStyle w:val="Other0"/>
              <w:numPr>
                <w:ilvl w:val="0"/>
                <w:numId w:val="2"/>
              </w:numPr>
              <w:tabs>
                <w:tab w:val="left" w:pos="350"/>
                <w:tab w:val="left" w:pos="2851"/>
              </w:tabs>
              <w:ind w:left="888"/>
              <w:rPr>
                <w:rFonts w:ascii="Times New Roman" w:hAnsi="Times New Roman" w:cs="Times New Roman"/>
                <w:sz w:val="28"/>
                <w:szCs w:val="28"/>
              </w:rPr>
            </w:pPr>
            <w:r w:rsidRPr="00F230AF">
              <w:rPr>
                <w:rFonts w:ascii="Times New Roman" w:hAnsi="Times New Roman" w:cs="Times New Roman"/>
                <w:sz w:val="28"/>
                <w:szCs w:val="28"/>
              </w:rPr>
              <w:t>Tỷ lệ &lt; 70%:</w:t>
            </w:r>
            <w:r w:rsidRPr="00F230AF">
              <w:rPr>
                <w:rFonts w:ascii="Times New Roman" w:hAnsi="Times New Roman" w:cs="Times New Roman"/>
                <w:sz w:val="28"/>
                <w:szCs w:val="28"/>
              </w:rPr>
              <w:tab/>
            </w:r>
            <w:r w:rsidRPr="00F230AF">
              <w:rPr>
                <w:rFonts w:ascii="Times New Roman" w:hAnsi="Times New Roman" w:cs="Times New Roman"/>
                <w:sz w:val="28"/>
                <w:szCs w:val="28"/>
              </w:rPr>
              <w:tab/>
            </w:r>
            <w:r w:rsidRPr="00F230AF">
              <w:rPr>
                <w:rFonts w:ascii="Times New Roman" w:hAnsi="Times New Roman" w:cs="Times New Roman"/>
                <w:sz w:val="28"/>
                <w:szCs w:val="28"/>
              </w:rPr>
              <w:tab/>
              <w:t>0 điểm</w:t>
            </w:r>
          </w:p>
          <w:p w14:paraId="793CD1D4"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sz w:val="28"/>
                <w:szCs w:val="28"/>
              </w:rPr>
              <w:t>* Căn cứ số liệu tổng kết công tác kiểm tra.</w:t>
            </w:r>
          </w:p>
        </w:tc>
        <w:tc>
          <w:tcPr>
            <w:tcW w:w="683" w:type="dxa"/>
            <w:shd w:val="clear" w:color="auto" w:fill="FFFFFF"/>
          </w:tcPr>
          <w:p w14:paraId="2D4AAA5A" w14:textId="77777777" w:rsidR="00F230AF" w:rsidRPr="00F230AF" w:rsidRDefault="00F230AF" w:rsidP="004A7CD5">
            <w:pPr>
              <w:jc w:val="center"/>
              <w:rPr>
                <w:sz w:val="28"/>
                <w:szCs w:val="28"/>
                <w:lang w:val="en-US"/>
              </w:rPr>
            </w:pPr>
            <w:r w:rsidRPr="00F230AF">
              <w:rPr>
                <w:sz w:val="28"/>
                <w:szCs w:val="28"/>
                <w:lang w:val="en-US"/>
              </w:rPr>
              <w:t>0,5</w:t>
            </w:r>
          </w:p>
        </w:tc>
        <w:tc>
          <w:tcPr>
            <w:tcW w:w="603" w:type="dxa"/>
            <w:shd w:val="clear" w:color="auto" w:fill="FFFFFF"/>
          </w:tcPr>
          <w:p w14:paraId="24760DBF" w14:textId="77777777" w:rsidR="00F230AF" w:rsidRPr="00F230AF" w:rsidRDefault="00F230AF" w:rsidP="004A7CD5">
            <w:pPr>
              <w:rPr>
                <w:sz w:val="28"/>
                <w:szCs w:val="28"/>
              </w:rPr>
            </w:pPr>
          </w:p>
        </w:tc>
        <w:tc>
          <w:tcPr>
            <w:tcW w:w="496" w:type="dxa"/>
            <w:shd w:val="clear" w:color="auto" w:fill="FFFFFF"/>
          </w:tcPr>
          <w:p w14:paraId="5FFA2410" w14:textId="77777777" w:rsidR="00F230AF" w:rsidRPr="00F230AF" w:rsidRDefault="00F230AF" w:rsidP="004A7CD5">
            <w:pPr>
              <w:rPr>
                <w:sz w:val="28"/>
                <w:szCs w:val="28"/>
              </w:rPr>
            </w:pPr>
          </w:p>
          <w:p w14:paraId="1A466530" w14:textId="77777777" w:rsidR="00F230AF" w:rsidRPr="00F230AF" w:rsidRDefault="00F230AF" w:rsidP="004A7CD5">
            <w:pPr>
              <w:rPr>
                <w:sz w:val="28"/>
                <w:szCs w:val="28"/>
              </w:rPr>
            </w:pPr>
          </w:p>
          <w:p w14:paraId="19A4A115" w14:textId="77777777" w:rsidR="00F230AF" w:rsidRPr="00F230AF" w:rsidRDefault="00F230AF" w:rsidP="004A7CD5">
            <w:pPr>
              <w:rPr>
                <w:sz w:val="28"/>
                <w:szCs w:val="28"/>
              </w:rPr>
            </w:pPr>
          </w:p>
          <w:p w14:paraId="5BC45069" w14:textId="77777777" w:rsidR="00F230AF" w:rsidRPr="00F230AF" w:rsidRDefault="00F230AF" w:rsidP="004A7CD5">
            <w:pPr>
              <w:rPr>
                <w:sz w:val="28"/>
                <w:szCs w:val="28"/>
              </w:rPr>
            </w:pPr>
          </w:p>
          <w:p w14:paraId="154DA550" w14:textId="77777777" w:rsidR="00F230AF" w:rsidRPr="00F230AF" w:rsidRDefault="00F230AF" w:rsidP="004A7CD5">
            <w:pPr>
              <w:rPr>
                <w:sz w:val="28"/>
                <w:szCs w:val="28"/>
              </w:rPr>
            </w:pPr>
          </w:p>
          <w:p w14:paraId="5ECBA762" w14:textId="77777777" w:rsidR="00F230AF" w:rsidRPr="00F230AF" w:rsidRDefault="00F230AF" w:rsidP="004A7CD5">
            <w:pPr>
              <w:rPr>
                <w:sz w:val="28"/>
                <w:szCs w:val="28"/>
              </w:rPr>
            </w:pPr>
          </w:p>
        </w:tc>
      </w:tr>
      <w:tr w:rsidR="00F230AF" w:rsidRPr="00F230AF" w14:paraId="3BDD5422" w14:textId="77777777" w:rsidTr="004A7CD5">
        <w:trPr>
          <w:trHeight w:val="20"/>
          <w:jc w:val="center"/>
        </w:trPr>
        <w:tc>
          <w:tcPr>
            <w:tcW w:w="597" w:type="dxa"/>
            <w:shd w:val="clear" w:color="auto" w:fill="FFFFFF"/>
          </w:tcPr>
          <w:p w14:paraId="6B6387B2" w14:textId="77777777" w:rsidR="00F230AF" w:rsidRPr="00F230AF" w:rsidRDefault="00F230AF" w:rsidP="004A7CD5">
            <w:pPr>
              <w:pStyle w:val="Other0"/>
              <w:jc w:val="center"/>
              <w:rPr>
                <w:rFonts w:ascii="Times New Roman" w:hAnsi="Times New Roman" w:cs="Times New Roman"/>
                <w:sz w:val="28"/>
                <w:szCs w:val="28"/>
              </w:rPr>
            </w:pPr>
          </w:p>
        </w:tc>
        <w:tc>
          <w:tcPr>
            <w:tcW w:w="6676" w:type="dxa"/>
            <w:shd w:val="clear" w:color="auto" w:fill="FFFFFF"/>
            <w:vAlign w:val="bottom"/>
          </w:tcPr>
          <w:p w14:paraId="6459A31C"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b/>
                <w:bCs/>
                <w:sz w:val="28"/>
                <w:szCs w:val="28"/>
              </w:rPr>
              <w:t>Tổng điểm chuẩn</w:t>
            </w:r>
          </w:p>
        </w:tc>
        <w:tc>
          <w:tcPr>
            <w:tcW w:w="683" w:type="dxa"/>
            <w:shd w:val="clear" w:color="auto" w:fill="FFFFFF"/>
          </w:tcPr>
          <w:p w14:paraId="5DD3554B" w14:textId="77777777" w:rsidR="00F230AF" w:rsidRPr="00F230AF" w:rsidRDefault="00F230AF" w:rsidP="004A7CD5">
            <w:pPr>
              <w:jc w:val="center"/>
              <w:rPr>
                <w:b/>
                <w:bCs/>
                <w:sz w:val="28"/>
                <w:szCs w:val="28"/>
                <w:lang w:val="en-US"/>
              </w:rPr>
            </w:pPr>
            <w:r w:rsidRPr="00F230AF">
              <w:rPr>
                <w:b/>
                <w:bCs/>
                <w:sz w:val="28"/>
                <w:szCs w:val="28"/>
                <w:lang w:val="en-US"/>
              </w:rPr>
              <w:t>10</w:t>
            </w:r>
          </w:p>
        </w:tc>
        <w:tc>
          <w:tcPr>
            <w:tcW w:w="603" w:type="dxa"/>
            <w:shd w:val="clear" w:color="auto" w:fill="FFFFFF"/>
          </w:tcPr>
          <w:p w14:paraId="0F7BFC36" w14:textId="77777777" w:rsidR="00F230AF" w:rsidRPr="00F230AF" w:rsidRDefault="00F230AF" w:rsidP="004A7CD5">
            <w:pPr>
              <w:rPr>
                <w:sz w:val="28"/>
                <w:szCs w:val="28"/>
              </w:rPr>
            </w:pPr>
          </w:p>
        </w:tc>
        <w:tc>
          <w:tcPr>
            <w:tcW w:w="496" w:type="dxa"/>
            <w:shd w:val="clear" w:color="auto" w:fill="FFFFFF"/>
          </w:tcPr>
          <w:p w14:paraId="22874E8E" w14:textId="77777777" w:rsidR="00F230AF" w:rsidRPr="00F230AF" w:rsidRDefault="00F230AF" w:rsidP="004A7CD5">
            <w:pPr>
              <w:rPr>
                <w:sz w:val="28"/>
                <w:szCs w:val="28"/>
              </w:rPr>
            </w:pPr>
          </w:p>
        </w:tc>
      </w:tr>
      <w:tr w:rsidR="00F230AF" w:rsidRPr="00F230AF" w14:paraId="69EFC786" w14:textId="77777777" w:rsidTr="004A7CD5">
        <w:trPr>
          <w:trHeight w:val="20"/>
          <w:jc w:val="center"/>
        </w:trPr>
        <w:tc>
          <w:tcPr>
            <w:tcW w:w="597" w:type="dxa"/>
            <w:shd w:val="clear" w:color="auto" w:fill="FFFFFF"/>
          </w:tcPr>
          <w:p w14:paraId="34F17F2F" w14:textId="77777777" w:rsidR="00F230AF" w:rsidRPr="00F230AF" w:rsidRDefault="00F230AF" w:rsidP="004A7CD5">
            <w:pPr>
              <w:pStyle w:val="Other0"/>
              <w:jc w:val="center"/>
              <w:rPr>
                <w:rFonts w:ascii="Times New Roman" w:hAnsi="Times New Roman" w:cs="Times New Roman"/>
                <w:sz w:val="28"/>
                <w:szCs w:val="28"/>
              </w:rPr>
            </w:pPr>
          </w:p>
        </w:tc>
        <w:tc>
          <w:tcPr>
            <w:tcW w:w="6676" w:type="dxa"/>
            <w:shd w:val="clear" w:color="auto" w:fill="FFFFFF"/>
            <w:vAlign w:val="bottom"/>
          </w:tcPr>
          <w:p w14:paraId="2FA8F7F4" w14:textId="77777777" w:rsidR="00F230AF" w:rsidRPr="00F230AF" w:rsidRDefault="00F230AF" w:rsidP="004A7CD5">
            <w:pPr>
              <w:pStyle w:val="Other0"/>
              <w:jc w:val="both"/>
              <w:rPr>
                <w:rFonts w:ascii="Times New Roman" w:hAnsi="Times New Roman" w:cs="Times New Roman"/>
                <w:b/>
                <w:bCs/>
                <w:sz w:val="28"/>
                <w:szCs w:val="28"/>
              </w:rPr>
            </w:pPr>
            <w:r w:rsidRPr="00F230AF">
              <w:rPr>
                <w:rFonts w:ascii="Times New Roman" w:hAnsi="Times New Roman" w:cs="Times New Roman"/>
                <w:b/>
                <w:bCs/>
                <w:sz w:val="28"/>
                <w:szCs w:val="28"/>
              </w:rPr>
              <w:t>Tổng điểm phạt</w:t>
            </w:r>
          </w:p>
        </w:tc>
        <w:tc>
          <w:tcPr>
            <w:tcW w:w="683" w:type="dxa"/>
            <w:shd w:val="clear" w:color="auto" w:fill="FFFFFF"/>
          </w:tcPr>
          <w:p w14:paraId="003D293B" w14:textId="77777777" w:rsidR="00F230AF" w:rsidRPr="00F230AF" w:rsidRDefault="00F230AF" w:rsidP="004A7CD5">
            <w:pPr>
              <w:jc w:val="center"/>
              <w:rPr>
                <w:b/>
                <w:bCs/>
                <w:sz w:val="28"/>
                <w:szCs w:val="28"/>
                <w:lang w:val="en-US"/>
              </w:rPr>
            </w:pPr>
            <w:r w:rsidRPr="00F230AF">
              <w:rPr>
                <w:b/>
                <w:bCs/>
                <w:sz w:val="28"/>
                <w:szCs w:val="28"/>
                <w:lang w:val="en-US"/>
              </w:rPr>
              <w:t>-1</w:t>
            </w:r>
          </w:p>
        </w:tc>
        <w:tc>
          <w:tcPr>
            <w:tcW w:w="603" w:type="dxa"/>
            <w:shd w:val="clear" w:color="auto" w:fill="FFFFFF"/>
          </w:tcPr>
          <w:p w14:paraId="45636AE4" w14:textId="77777777" w:rsidR="00F230AF" w:rsidRPr="00F230AF" w:rsidRDefault="00F230AF" w:rsidP="004A7CD5">
            <w:pPr>
              <w:rPr>
                <w:sz w:val="28"/>
                <w:szCs w:val="28"/>
              </w:rPr>
            </w:pPr>
          </w:p>
        </w:tc>
        <w:tc>
          <w:tcPr>
            <w:tcW w:w="496" w:type="dxa"/>
            <w:shd w:val="clear" w:color="auto" w:fill="FFFFFF"/>
          </w:tcPr>
          <w:p w14:paraId="120877FC" w14:textId="77777777" w:rsidR="00F230AF" w:rsidRPr="00F230AF" w:rsidRDefault="00F230AF" w:rsidP="004A7CD5">
            <w:pPr>
              <w:rPr>
                <w:sz w:val="28"/>
                <w:szCs w:val="28"/>
              </w:rPr>
            </w:pPr>
          </w:p>
        </w:tc>
      </w:tr>
      <w:tr w:rsidR="00F230AF" w:rsidRPr="00F230AF" w14:paraId="0641B72A" w14:textId="77777777" w:rsidTr="004A7CD5">
        <w:trPr>
          <w:trHeight w:val="20"/>
          <w:jc w:val="center"/>
        </w:trPr>
        <w:tc>
          <w:tcPr>
            <w:tcW w:w="597" w:type="dxa"/>
            <w:shd w:val="clear" w:color="auto" w:fill="FFFFFF"/>
          </w:tcPr>
          <w:p w14:paraId="2EC65CBD" w14:textId="77777777" w:rsidR="00F230AF" w:rsidRPr="00F230AF" w:rsidRDefault="00F230AF" w:rsidP="004A7CD5">
            <w:pPr>
              <w:pStyle w:val="Other0"/>
              <w:jc w:val="center"/>
              <w:rPr>
                <w:rFonts w:ascii="Times New Roman" w:hAnsi="Times New Roman" w:cs="Times New Roman"/>
                <w:sz w:val="28"/>
                <w:szCs w:val="28"/>
              </w:rPr>
            </w:pPr>
          </w:p>
        </w:tc>
        <w:tc>
          <w:tcPr>
            <w:tcW w:w="6676" w:type="dxa"/>
            <w:shd w:val="clear" w:color="auto" w:fill="FFFFFF"/>
            <w:vAlign w:val="bottom"/>
          </w:tcPr>
          <w:p w14:paraId="0AE07835" w14:textId="77777777" w:rsidR="00F230AF" w:rsidRPr="00F230AF" w:rsidRDefault="00F230AF" w:rsidP="004A7CD5">
            <w:pPr>
              <w:pStyle w:val="Other0"/>
              <w:jc w:val="both"/>
              <w:rPr>
                <w:rFonts w:ascii="Times New Roman" w:hAnsi="Times New Roman" w:cs="Times New Roman"/>
                <w:sz w:val="28"/>
                <w:szCs w:val="28"/>
              </w:rPr>
            </w:pPr>
            <w:r w:rsidRPr="00F230AF">
              <w:rPr>
                <w:rFonts w:ascii="Times New Roman" w:hAnsi="Times New Roman" w:cs="Times New Roman"/>
                <w:b/>
                <w:bCs/>
                <w:sz w:val="28"/>
                <w:szCs w:val="28"/>
              </w:rPr>
              <w:t>Tổng điểm tự kiểm tra</w:t>
            </w:r>
          </w:p>
        </w:tc>
        <w:tc>
          <w:tcPr>
            <w:tcW w:w="683" w:type="dxa"/>
            <w:shd w:val="clear" w:color="auto" w:fill="FFFFFF"/>
          </w:tcPr>
          <w:p w14:paraId="60704FE9" w14:textId="77777777" w:rsidR="00F230AF" w:rsidRPr="00F230AF" w:rsidRDefault="00F230AF" w:rsidP="004A7CD5">
            <w:pPr>
              <w:jc w:val="center"/>
              <w:rPr>
                <w:sz w:val="28"/>
                <w:szCs w:val="28"/>
                <w:lang w:val="en-US"/>
              </w:rPr>
            </w:pPr>
          </w:p>
        </w:tc>
        <w:tc>
          <w:tcPr>
            <w:tcW w:w="603" w:type="dxa"/>
            <w:shd w:val="clear" w:color="auto" w:fill="FFFFFF"/>
          </w:tcPr>
          <w:p w14:paraId="4FB6827F" w14:textId="77777777" w:rsidR="00F230AF" w:rsidRPr="00F230AF" w:rsidRDefault="00F230AF" w:rsidP="004A7CD5">
            <w:pPr>
              <w:rPr>
                <w:sz w:val="28"/>
                <w:szCs w:val="28"/>
              </w:rPr>
            </w:pPr>
          </w:p>
        </w:tc>
        <w:tc>
          <w:tcPr>
            <w:tcW w:w="496" w:type="dxa"/>
            <w:shd w:val="clear" w:color="auto" w:fill="FFFFFF"/>
          </w:tcPr>
          <w:p w14:paraId="27B92EB6" w14:textId="77777777" w:rsidR="00F230AF" w:rsidRPr="00F230AF" w:rsidRDefault="00F230AF" w:rsidP="004A7CD5">
            <w:pPr>
              <w:rPr>
                <w:sz w:val="28"/>
                <w:szCs w:val="28"/>
              </w:rPr>
            </w:pPr>
          </w:p>
        </w:tc>
      </w:tr>
    </w:tbl>
    <w:p w14:paraId="221C7ED5" w14:textId="77777777" w:rsidR="00F230AF" w:rsidRPr="00F230AF" w:rsidRDefault="00F230AF" w:rsidP="00F230AF">
      <w:pPr>
        <w:pStyle w:val="BodyText"/>
        <w:ind w:right="-7"/>
        <w:rPr>
          <w:rFonts w:ascii="Times New Roman" w:hAnsi="Times New Roman"/>
          <w:i/>
          <w:iCs/>
          <w:szCs w:val="28"/>
          <w:lang w:val="id-ID"/>
        </w:rPr>
      </w:pPr>
      <w:r w:rsidRPr="00F230AF">
        <w:rPr>
          <w:rFonts w:ascii="Times New Roman" w:hAnsi="Times New Roman"/>
          <w:i/>
          <w:iCs/>
          <w:szCs w:val="28"/>
          <w:lang w:val="id-ID"/>
        </w:rPr>
        <w:t xml:space="preserve">* Bảng điểm áp dụng cho </w:t>
      </w:r>
      <w:r w:rsidRPr="00F230AF">
        <w:rPr>
          <w:rFonts w:ascii="Times New Roman" w:hAnsi="Times New Roman"/>
          <w:i/>
          <w:iCs/>
          <w:szCs w:val="28"/>
          <w:lang w:val="de-DE"/>
        </w:rPr>
        <w:t xml:space="preserve">Phòng Y tế các huyện/thành hoặc đơn vị chuyên môn giúp UBND cấp huyện thực hiện quản lý nhà nước về y tế trên địa bàn (trong trường hợp không tổ chức Phòng Y tế). </w:t>
      </w:r>
    </w:p>
    <w:p w14:paraId="3A3A6A2D" w14:textId="77777777" w:rsidR="00F230AF" w:rsidRPr="00F230AF" w:rsidRDefault="00F230AF" w:rsidP="00F230AF">
      <w:pPr>
        <w:pStyle w:val="BodyText"/>
        <w:ind w:right="1320"/>
        <w:jc w:val="right"/>
        <w:rPr>
          <w:rFonts w:ascii="Times New Roman" w:hAnsi="Times New Roman"/>
          <w:szCs w:val="28"/>
          <w:lang w:val="id-ID"/>
        </w:rPr>
      </w:pPr>
      <w:r w:rsidRPr="00F230AF">
        <w:rPr>
          <w:rFonts w:ascii="Times New Roman" w:hAnsi="Times New Roman"/>
          <w:i/>
          <w:iCs/>
          <w:szCs w:val="28"/>
          <w:lang w:val="id-ID"/>
        </w:rPr>
        <w:t>Ngày         tháng         năm 2024</w:t>
      </w:r>
    </w:p>
    <w:p w14:paraId="6E080E0C" w14:textId="77777777" w:rsidR="00F230AF" w:rsidRPr="00F230AF" w:rsidRDefault="00F230AF" w:rsidP="00F230AF">
      <w:pPr>
        <w:pStyle w:val="BodyText"/>
        <w:ind w:right="2071"/>
        <w:jc w:val="right"/>
        <w:rPr>
          <w:rFonts w:ascii="Times New Roman" w:hAnsi="Times New Roman"/>
          <w:b/>
          <w:bCs/>
          <w:szCs w:val="28"/>
          <w:lang w:val="id-ID"/>
        </w:rPr>
      </w:pPr>
      <w:r w:rsidRPr="00F230AF">
        <w:rPr>
          <w:rFonts w:ascii="Times New Roman" w:hAnsi="Times New Roman"/>
          <w:b/>
          <w:bCs/>
          <w:szCs w:val="28"/>
          <w:lang w:val="id-ID"/>
        </w:rPr>
        <w:t>Thủ trưởng đơn vị</w:t>
      </w:r>
    </w:p>
    <w:p w14:paraId="0BD1F903" w14:textId="77777777" w:rsidR="00291C85" w:rsidRPr="00F230AF" w:rsidRDefault="00291C85">
      <w:pPr>
        <w:rPr>
          <w:sz w:val="28"/>
          <w:szCs w:val="28"/>
        </w:rPr>
      </w:pPr>
    </w:p>
    <w:sectPr w:rsidR="00291C85" w:rsidRPr="00F230AF" w:rsidSect="002958CA">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C21D5"/>
    <w:multiLevelType w:val="hybridMultilevel"/>
    <w:tmpl w:val="3F34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168A7"/>
    <w:multiLevelType w:val="hybridMultilevel"/>
    <w:tmpl w:val="5C72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40B69"/>
    <w:multiLevelType w:val="hybridMultilevel"/>
    <w:tmpl w:val="4284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11BA8"/>
    <w:multiLevelType w:val="hybridMultilevel"/>
    <w:tmpl w:val="0F92984E"/>
    <w:lvl w:ilvl="0" w:tplc="766C88B0">
      <w:start w:val="1"/>
      <w:numFmt w:val="decimal"/>
      <w:pStyle w:val="nhstht"/>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D2371"/>
    <w:multiLevelType w:val="multilevel"/>
    <w:tmpl w:val="E070D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38C3D75"/>
    <w:multiLevelType w:val="hybridMultilevel"/>
    <w:tmpl w:val="F9468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94364973">
    <w:abstractNumId w:val="2"/>
  </w:num>
  <w:num w:numId="2" w16cid:durableId="1541477145">
    <w:abstractNumId w:val="0"/>
  </w:num>
  <w:num w:numId="3" w16cid:durableId="70784609">
    <w:abstractNumId w:val="1"/>
  </w:num>
  <w:num w:numId="4" w16cid:durableId="1969434748">
    <w:abstractNumId w:val="5"/>
  </w:num>
  <w:num w:numId="5" w16cid:durableId="282425931">
    <w:abstractNumId w:val="3"/>
  </w:num>
  <w:num w:numId="6" w16cid:durableId="1684437287">
    <w:abstractNumId w:val="3"/>
    <w:lvlOverride w:ilvl="0">
      <w:startOverride w:val="1"/>
    </w:lvlOverride>
  </w:num>
  <w:num w:numId="7" w16cid:durableId="584807620">
    <w:abstractNumId w:val="3"/>
    <w:lvlOverride w:ilvl="0">
      <w:startOverride w:val="1"/>
    </w:lvlOverride>
  </w:num>
  <w:num w:numId="8" w16cid:durableId="146061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0AF"/>
    <w:rsid w:val="00291C85"/>
    <w:rsid w:val="002958CA"/>
    <w:rsid w:val="002B571B"/>
    <w:rsid w:val="00307E1E"/>
    <w:rsid w:val="004F2770"/>
    <w:rsid w:val="00F23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89AB3"/>
  <w15:chartTrackingRefBased/>
  <w15:docId w15:val="{4CB92AA2-5776-4A5B-AFF9-0F4E6FA3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0AF"/>
    <w:pPr>
      <w:spacing w:after="0" w:line="276" w:lineRule="auto"/>
    </w:pPr>
    <w:rPr>
      <w:rFonts w:ascii="Times New Roman" w:eastAsia="Calibri" w:hAnsi="Times New Roman" w:cs="Times New Roman"/>
      <w:kern w:val="0"/>
      <w:szCs w:val="22"/>
      <w:lang w:val="id-ID"/>
      <w14:ligatures w14:val="none"/>
    </w:rPr>
  </w:style>
  <w:style w:type="paragraph" w:styleId="Heading1">
    <w:name w:val="heading 1"/>
    <w:basedOn w:val="Normal"/>
    <w:next w:val="Normal"/>
    <w:link w:val="Heading1Char"/>
    <w:uiPriority w:val="9"/>
    <w:qFormat/>
    <w:rsid w:val="00F230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30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30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30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30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30A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30A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30A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30A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30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30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30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30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30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30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30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30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30AF"/>
    <w:rPr>
      <w:rFonts w:eastAsiaTheme="majorEastAsia" w:cstheme="majorBidi"/>
      <w:color w:val="272727" w:themeColor="text1" w:themeTint="D8"/>
    </w:rPr>
  </w:style>
  <w:style w:type="paragraph" w:styleId="Title">
    <w:name w:val="Title"/>
    <w:basedOn w:val="Normal"/>
    <w:next w:val="Normal"/>
    <w:link w:val="TitleChar"/>
    <w:uiPriority w:val="10"/>
    <w:qFormat/>
    <w:rsid w:val="00F230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0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30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30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30AF"/>
    <w:pPr>
      <w:spacing w:before="160"/>
      <w:jc w:val="center"/>
    </w:pPr>
    <w:rPr>
      <w:i/>
      <w:iCs/>
      <w:color w:val="404040" w:themeColor="text1" w:themeTint="BF"/>
    </w:rPr>
  </w:style>
  <w:style w:type="character" w:customStyle="1" w:styleId="QuoteChar">
    <w:name w:val="Quote Char"/>
    <w:basedOn w:val="DefaultParagraphFont"/>
    <w:link w:val="Quote"/>
    <w:uiPriority w:val="29"/>
    <w:rsid w:val="00F230AF"/>
    <w:rPr>
      <w:i/>
      <w:iCs/>
      <w:color w:val="404040" w:themeColor="text1" w:themeTint="BF"/>
    </w:rPr>
  </w:style>
  <w:style w:type="paragraph" w:styleId="ListParagraph">
    <w:name w:val="List Paragraph"/>
    <w:basedOn w:val="Normal"/>
    <w:uiPriority w:val="34"/>
    <w:qFormat/>
    <w:rsid w:val="00F230AF"/>
    <w:pPr>
      <w:ind w:left="720"/>
      <w:contextualSpacing/>
    </w:pPr>
  </w:style>
  <w:style w:type="character" w:styleId="IntenseEmphasis">
    <w:name w:val="Intense Emphasis"/>
    <w:basedOn w:val="DefaultParagraphFont"/>
    <w:uiPriority w:val="21"/>
    <w:qFormat/>
    <w:rsid w:val="00F230AF"/>
    <w:rPr>
      <w:i/>
      <w:iCs/>
      <w:color w:val="0F4761" w:themeColor="accent1" w:themeShade="BF"/>
    </w:rPr>
  </w:style>
  <w:style w:type="paragraph" w:styleId="IntenseQuote">
    <w:name w:val="Intense Quote"/>
    <w:basedOn w:val="Normal"/>
    <w:next w:val="Normal"/>
    <w:link w:val="IntenseQuoteChar"/>
    <w:uiPriority w:val="30"/>
    <w:qFormat/>
    <w:rsid w:val="00F230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30AF"/>
    <w:rPr>
      <w:i/>
      <w:iCs/>
      <w:color w:val="0F4761" w:themeColor="accent1" w:themeShade="BF"/>
    </w:rPr>
  </w:style>
  <w:style w:type="character" w:styleId="IntenseReference">
    <w:name w:val="Intense Reference"/>
    <w:basedOn w:val="DefaultParagraphFont"/>
    <w:uiPriority w:val="32"/>
    <w:qFormat/>
    <w:rsid w:val="00F230AF"/>
    <w:rPr>
      <w:b/>
      <w:bCs/>
      <w:smallCaps/>
      <w:color w:val="0F4761" w:themeColor="accent1" w:themeShade="BF"/>
      <w:spacing w:val="5"/>
    </w:rPr>
  </w:style>
  <w:style w:type="table" w:styleId="TableGrid">
    <w:name w:val="Table Grid"/>
    <w:basedOn w:val="TableNormal"/>
    <w:rsid w:val="00F230A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230AF"/>
    <w:pPr>
      <w:spacing w:line="240" w:lineRule="auto"/>
      <w:jc w:val="both"/>
    </w:pPr>
    <w:rPr>
      <w:rFonts w:ascii=".VnTime" w:eastAsia="Times New Roman" w:hAnsi=".VnTime"/>
      <w:sz w:val="28"/>
      <w:szCs w:val="20"/>
      <w:lang w:val="en-US"/>
    </w:rPr>
  </w:style>
  <w:style w:type="character" w:customStyle="1" w:styleId="BodyTextChar">
    <w:name w:val="Body Text Char"/>
    <w:basedOn w:val="DefaultParagraphFont"/>
    <w:link w:val="BodyText"/>
    <w:rsid w:val="00F230AF"/>
    <w:rPr>
      <w:rFonts w:ascii=".VnTime" w:eastAsia="Times New Roman" w:hAnsi=".VnTime" w:cs="Times New Roman"/>
      <w:kern w:val="0"/>
      <w:sz w:val="28"/>
      <w:szCs w:val="20"/>
      <w14:ligatures w14:val="none"/>
    </w:rPr>
  </w:style>
  <w:style w:type="character" w:customStyle="1" w:styleId="Other">
    <w:name w:val="Other_"/>
    <w:basedOn w:val="DefaultParagraphFont"/>
    <w:link w:val="Other0"/>
    <w:rsid w:val="00F230AF"/>
    <w:rPr>
      <w:rFonts w:eastAsia="Times New Roman"/>
      <w:sz w:val="26"/>
      <w:szCs w:val="26"/>
    </w:rPr>
  </w:style>
  <w:style w:type="paragraph" w:customStyle="1" w:styleId="Other0">
    <w:name w:val="Other"/>
    <w:basedOn w:val="Normal"/>
    <w:link w:val="Other"/>
    <w:rsid w:val="00F230AF"/>
    <w:pPr>
      <w:widowControl w:val="0"/>
      <w:spacing w:line="240" w:lineRule="auto"/>
    </w:pPr>
    <w:rPr>
      <w:rFonts w:asciiTheme="minorHAnsi" w:eastAsia="Times New Roman" w:hAnsiTheme="minorHAnsi" w:cstheme="minorBidi"/>
      <w:kern w:val="2"/>
      <w:sz w:val="26"/>
      <w:szCs w:val="26"/>
      <w:lang w:val="en-US"/>
      <w14:ligatures w14:val="standardContextual"/>
    </w:rPr>
  </w:style>
  <w:style w:type="paragraph" w:customStyle="1" w:styleId="Heading1center">
    <w:name w:val="Heading 1 (center)"/>
    <w:basedOn w:val="Heading1"/>
    <w:next w:val="Heading1"/>
    <w:autoRedefine/>
    <w:qFormat/>
    <w:rsid w:val="00F230AF"/>
    <w:pPr>
      <w:keepLines w:val="0"/>
      <w:spacing w:before="0" w:after="0" w:line="240" w:lineRule="auto"/>
      <w:jc w:val="center"/>
    </w:pPr>
    <w:rPr>
      <w:rFonts w:ascii="Times New Roman" w:eastAsia="Times New Roman" w:hAnsi="Times New Roman" w:cs="Times New Roman"/>
      <w:b/>
      <w:bCs/>
      <w:iCs/>
      <w:color w:val="auto"/>
      <w:sz w:val="28"/>
      <w:szCs w:val="24"/>
    </w:rPr>
  </w:style>
  <w:style w:type="character" w:customStyle="1" w:styleId="Vnbnnidung">
    <w:name w:val="Văn bản nội dung_"/>
    <w:basedOn w:val="DefaultParagraphFont"/>
    <w:link w:val="Vnbnnidung0"/>
    <w:rsid w:val="00F230AF"/>
    <w:rPr>
      <w:rFonts w:eastAsia="Times New Roman"/>
      <w:sz w:val="28"/>
      <w:szCs w:val="28"/>
    </w:rPr>
  </w:style>
  <w:style w:type="paragraph" w:customStyle="1" w:styleId="Vnbnnidung0">
    <w:name w:val="Văn bản nội dung"/>
    <w:basedOn w:val="Normal"/>
    <w:link w:val="Vnbnnidung"/>
    <w:rsid w:val="00F230AF"/>
    <w:pPr>
      <w:widowControl w:val="0"/>
      <w:spacing w:line="240" w:lineRule="auto"/>
      <w:ind w:firstLine="400"/>
    </w:pPr>
    <w:rPr>
      <w:rFonts w:asciiTheme="minorHAnsi" w:eastAsia="Times New Roman" w:hAnsiTheme="minorHAnsi" w:cstheme="minorBidi"/>
      <w:kern w:val="2"/>
      <w:sz w:val="28"/>
      <w:szCs w:val="28"/>
      <w:lang w:val="en-US"/>
      <w14:ligatures w14:val="standardContextual"/>
    </w:rPr>
  </w:style>
  <w:style w:type="character" w:customStyle="1" w:styleId="Khc">
    <w:name w:val="Khác_"/>
    <w:basedOn w:val="DefaultParagraphFont"/>
    <w:link w:val="Khc0"/>
    <w:rsid w:val="00F230AF"/>
    <w:rPr>
      <w:rFonts w:eastAsia="Times New Roman"/>
      <w:sz w:val="28"/>
      <w:szCs w:val="28"/>
    </w:rPr>
  </w:style>
  <w:style w:type="character" w:customStyle="1" w:styleId="Chthchbng">
    <w:name w:val="Chú thích bảng_"/>
    <w:basedOn w:val="DefaultParagraphFont"/>
    <w:link w:val="Chthchbng0"/>
    <w:rsid w:val="00F230AF"/>
    <w:rPr>
      <w:rFonts w:eastAsia="Times New Roman"/>
      <w:sz w:val="28"/>
      <w:szCs w:val="28"/>
    </w:rPr>
  </w:style>
  <w:style w:type="paragraph" w:customStyle="1" w:styleId="Khc0">
    <w:name w:val="Khác"/>
    <w:basedOn w:val="Normal"/>
    <w:link w:val="Khc"/>
    <w:rsid w:val="00F230AF"/>
    <w:pPr>
      <w:widowControl w:val="0"/>
      <w:spacing w:line="240" w:lineRule="auto"/>
      <w:ind w:firstLine="400"/>
    </w:pPr>
    <w:rPr>
      <w:rFonts w:asciiTheme="minorHAnsi" w:eastAsia="Times New Roman" w:hAnsiTheme="minorHAnsi" w:cstheme="minorBidi"/>
      <w:kern w:val="2"/>
      <w:sz w:val="28"/>
      <w:szCs w:val="28"/>
      <w:lang w:val="en-US"/>
      <w14:ligatures w14:val="standardContextual"/>
    </w:rPr>
  </w:style>
  <w:style w:type="paragraph" w:customStyle="1" w:styleId="Chthchbng0">
    <w:name w:val="Chú thích bảng"/>
    <w:basedOn w:val="Normal"/>
    <w:link w:val="Chthchbng"/>
    <w:rsid w:val="00F230AF"/>
    <w:pPr>
      <w:widowControl w:val="0"/>
      <w:spacing w:line="240" w:lineRule="auto"/>
    </w:pPr>
    <w:rPr>
      <w:rFonts w:asciiTheme="minorHAnsi" w:eastAsia="Times New Roman" w:hAnsiTheme="minorHAnsi" w:cstheme="minorBidi"/>
      <w:kern w:val="2"/>
      <w:sz w:val="28"/>
      <w:szCs w:val="28"/>
      <w:lang w:val="en-US"/>
      <w14:ligatures w14:val="standardContextual"/>
    </w:rPr>
  </w:style>
  <w:style w:type="paragraph" w:customStyle="1" w:styleId="nhstht">
    <w:name w:val="Đánh số thứ tự"/>
    <w:basedOn w:val="ListParagraph"/>
    <w:qFormat/>
    <w:rsid w:val="00F230AF"/>
    <w:pPr>
      <w:numPr>
        <w:numId w:val="5"/>
      </w:numPr>
      <w:tabs>
        <w:tab w:val="num" w:pos="360"/>
      </w:tabs>
      <w:spacing w:before="120" w:after="120" w:line="240" w:lineRule="auto"/>
      <w:ind w:left="0" w:firstLine="284"/>
      <w:contextualSpacing w:val="0"/>
      <w:jc w:val="both"/>
    </w:pPr>
    <w:rPr>
      <w:sz w:val="28"/>
      <w:szCs w:val="28"/>
      <w:lang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898</Words>
  <Characters>5121</Characters>
  <Application>Microsoft Office Word</Application>
  <DocSecurity>0</DocSecurity>
  <Lines>42</Lines>
  <Paragraphs>12</Paragraphs>
  <ScaleCrop>false</ScaleCrop>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Nghiệp vụ Dược Thái Nguyên</dc:creator>
  <cp:keywords/>
  <dc:description/>
  <cp:lastModifiedBy>Nghiệp vụ Dược Thái Nguyên</cp:lastModifiedBy>
  <cp:revision>1</cp:revision>
  <dcterms:created xsi:type="dcterms:W3CDTF">2024-10-14T01:00:00Z</dcterms:created>
  <dcterms:modified xsi:type="dcterms:W3CDTF">2024-10-14T01:01:00Z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2024-10-14T01:01:13Z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1450ed03-adbf-40dd-8689-229527dc5640</vt:lpwstr>
  </property>
  <property fmtid="{D5CDD505-2E9C-101B-9397-08002B2CF9AE}" pid="7" name="MSIP_Label_defa4170-0d19-0005-0004-bc88714345d2_ActionId">
    <vt:lpwstr>9abcba0b-7aae-4c12-b452-17c74ce92c52</vt:lpwstr>
  </property>
  <property fmtid="{D5CDD505-2E9C-101B-9397-08002B2CF9AE}" pid="8" name="MSIP_Label_defa4170-0d19-0005-0004-bc88714345d2_ContentBits">
    <vt:lpwstr>0</vt:lpwstr>
  </property>
</Properties>
</file>